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6EE3C7EC" w:rsidR="0060212A" w:rsidRPr="00C701C3" w:rsidRDefault="00FD1FC1" w:rsidP="00D61BAA">
      <w:pPr>
        <w:jc w:val="center"/>
        <w:rPr>
          <w:b/>
          <w:color w:val="auto"/>
          <w:sz w:val="26"/>
          <w:szCs w:val="26"/>
          <w:lang w:eastAsia="en-US"/>
        </w:rPr>
      </w:pPr>
      <w:r>
        <w:rPr>
          <w:b/>
          <w:color w:val="auto"/>
          <w:sz w:val="26"/>
          <w:szCs w:val="26"/>
          <w:lang w:eastAsia="en-US"/>
        </w:rPr>
        <w:t>VIENOŠANĀS</w:t>
      </w:r>
      <w:r w:rsidR="00D61BAA">
        <w:rPr>
          <w:b/>
          <w:color w:val="auto"/>
          <w:sz w:val="26"/>
          <w:szCs w:val="26"/>
          <w:lang w:eastAsia="en-US"/>
        </w:rPr>
        <w:t xml:space="preserve"> Nr. </w:t>
      </w:r>
      <w:r w:rsidR="00E11518">
        <w:rPr>
          <w:b/>
          <w:color w:val="auto"/>
          <w:sz w:val="26"/>
          <w:szCs w:val="26"/>
          <w:lang w:eastAsia="en-US"/>
        </w:rPr>
        <w:t>1</w:t>
      </w:r>
    </w:p>
    <w:p w14:paraId="3D4017E2" w14:textId="7E9D3B85" w:rsidR="0060212A" w:rsidRPr="00C701C3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C701C3">
        <w:rPr>
          <w:b/>
          <w:color w:val="auto"/>
          <w:sz w:val="26"/>
          <w:szCs w:val="26"/>
          <w:lang w:eastAsia="en-US"/>
        </w:rPr>
        <w:t xml:space="preserve">par grozījumiem </w:t>
      </w:r>
      <w:r w:rsidR="00FD1FC1">
        <w:rPr>
          <w:b/>
          <w:color w:val="auto"/>
          <w:sz w:val="26"/>
          <w:szCs w:val="26"/>
          <w:lang w:eastAsia="en-US"/>
        </w:rPr>
        <w:t>05</w:t>
      </w:r>
      <w:r w:rsidRPr="00C701C3">
        <w:rPr>
          <w:b/>
          <w:color w:val="auto"/>
          <w:sz w:val="26"/>
          <w:szCs w:val="26"/>
          <w:lang w:eastAsia="en-US"/>
        </w:rPr>
        <w:t>.0</w:t>
      </w:r>
      <w:r w:rsidR="00FD1FC1">
        <w:rPr>
          <w:b/>
          <w:color w:val="auto"/>
          <w:sz w:val="26"/>
          <w:szCs w:val="26"/>
          <w:lang w:eastAsia="en-US"/>
        </w:rPr>
        <w:t>6</w:t>
      </w:r>
      <w:r w:rsidRPr="00C701C3">
        <w:rPr>
          <w:b/>
          <w:color w:val="auto"/>
          <w:sz w:val="26"/>
          <w:szCs w:val="26"/>
          <w:lang w:eastAsia="en-US"/>
        </w:rPr>
        <w:t>.202</w:t>
      </w:r>
      <w:r w:rsidR="00FD1FC1">
        <w:rPr>
          <w:b/>
          <w:color w:val="auto"/>
          <w:sz w:val="26"/>
          <w:szCs w:val="26"/>
          <w:lang w:eastAsia="en-US"/>
        </w:rPr>
        <w:t>4</w:t>
      </w:r>
      <w:r w:rsidRPr="00C701C3">
        <w:rPr>
          <w:b/>
          <w:color w:val="auto"/>
          <w:sz w:val="26"/>
          <w:szCs w:val="26"/>
          <w:lang w:eastAsia="en-US"/>
        </w:rPr>
        <w:t xml:space="preserve">. </w:t>
      </w:r>
      <w:r w:rsidR="00E11518">
        <w:rPr>
          <w:b/>
          <w:color w:val="auto"/>
          <w:sz w:val="26"/>
          <w:szCs w:val="26"/>
          <w:lang w:eastAsia="en-US"/>
        </w:rPr>
        <w:t>P</w:t>
      </w:r>
      <w:r w:rsidR="00273156" w:rsidRPr="00C701C3">
        <w:rPr>
          <w:b/>
          <w:color w:val="auto"/>
          <w:sz w:val="26"/>
          <w:szCs w:val="26"/>
          <w:lang w:eastAsia="en-US"/>
        </w:rPr>
        <w:t>akalpojumu</w:t>
      </w:r>
      <w:r w:rsidRPr="00C701C3">
        <w:rPr>
          <w:b/>
          <w:color w:val="auto"/>
          <w:sz w:val="26"/>
          <w:szCs w:val="26"/>
          <w:lang w:eastAsia="en-US"/>
        </w:rPr>
        <w:t xml:space="preserve"> līgumā Nr. </w:t>
      </w:r>
      <w:r w:rsidR="00FD1FC1">
        <w:rPr>
          <w:b/>
          <w:color w:val="auto"/>
          <w:sz w:val="26"/>
          <w:szCs w:val="26"/>
          <w:lang w:eastAsia="en-US"/>
        </w:rPr>
        <w:t>DIKS-24-674-lī</w:t>
      </w:r>
    </w:p>
    <w:p w14:paraId="5EE117E2" w14:textId="77777777" w:rsidR="0060212A" w:rsidRPr="00C701C3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C701C3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C701C3" w:rsidRDefault="0060212A" w:rsidP="007C0B10">
      <w:pPr>
        <w:tabs>
          <w:tab w:val="right" w:pos="9360"/>
        </w:tabs>
        <w:rPr>
          <w:rFonts w:eastAsia="Arial Unicode MS"/>
          <w:color w:val="auto"/>
          <w:sz w:val="22"/>
          <w:szCs w:val="22"/>
          <w:lang w:eastAsia="en-US"/>
        </w:rPr>
      </w:pPr>
      <w:r w:rsidRPr="00C701C3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C701C3" w:rsidRDefault="0060212A" w:rsidP="007C0B10">
      <w:pPr>
        <w:tabs>
          <w:tab w:val="right" w:pos="9360"/>
        </w:tabs>
        <w:rPr>
          <w:rFonts w:eastAsia="Arial Unicode MS"/>
          <w:color w:val="auto"/>
          <w:sz w:val="22"/>
          <w:szCs w:val="22"/>
          <w:lang w:eastAsia="en-US"/>
        </w:rPr>
      </w:pPr>
      <w:r w:rsidRPr="00C701C3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77777777" w:rsidR="0060212A" w:rsidRPr="00C701C3" w:rsidRDefault="0060212A" w:rsidP="007C0B10">
      <w:pPr>
        <w:tabs>
          <w:tab w:val="right" w:pos="9360"/>
        </w:tabs>
        <w:rPr>
          <w:rFonts w:eastAsia="Arial Unicode MS"/>
          <w:color w:val="auto"/>
          <w:sz w:val="22"/>
          <w:szCs w:val="22"/>
          <w:lang w:eastAsia="en-US"/>
        </w:rPr>
      </w:pPr>
      <w:r w:rsidRPr="00C701C3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48CE22AD" w14:textId="77777777" w:rsidR="0060212A" w:rsidRPr="00C701C3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657CA05F" w14:textId="41399D18" w:rsidR="001646F6" w:rsidRPr="007A1BF4" w:rsidRDefault="00FD1FC1" w:rsidP="001646F6">
      <w:pPr>
        <w:tabs>
          <w:tab w:val="left" w:pos="567"/>
        </w:tabs>
        <w:ind w:firstLine="567"/>
        <w:jc w:val="both"/>
        <w:rPr>
          <w:b/>
          <w:sz w:val="26"/>
          <w:szCs w:val="26"/>
        </w:rPr>
      </w:pPr>
      <w:r w:rsidRPr="009B1801">
        <w:rPr>
          <w:rFonts w:eastAsia="PMingLiU"/>
          <w:b/>
          <w:sz w:val="26"/>
          <w:lang w:eastAsia="zh-TW"/>
        </w:rPr>
        <w:t xml:space="preserve">Rīgas </w:t>
      </w:r>
      <w:proofErr w:type="spellStart"/>
      <w:r>
        <w:rPr>
          <w:rFonts w:eastAsia="PMingLiU"/>
          <w:b/>
          <w:sz w:val="26"/>
          <w:lang w:eastAsia="zh-TW"/>
        </w:rPr>
        <w:t>valstspilsētas</w:t>
      </w:r>
      <w:proofErr w:type="spellEnd"/>
      <w:r>
        <w:rPr>
          <w:rFonts w:eastAsia="PMingLiU"/>
          <w:b/>
          <w:sz w:val="26"/>
          <w:lang w:eastAsia="zh-TW"/>
        </w:rPr>
        <w:t xml:space="preserve"> pašvaldības</w:t>
      </w:r>
      <w:r w:rsidRPr="009B1801">
        <w:rPr>
          <w:rFonts w:eastAsia="PMingLiU"/>
          <w:b/>
          <w:sz w:val="26"/>
          <w:lang w:eastAsia="zh-TW"/>
        </w:rPr>
        <w:t xml:space="preserve"> Izglītības, kultūras un sporta departaments,</w:t>
      </w:r>
      <w:r w:rsidRPr="009B1801">
        <w:rPr>
          <w:rFonts w:eastAsia="PMingLiU"/>
          <w:sz w:val="26"/>
          <w:lang w:eastAsia="zh-TW"/>
        </w:rPr>
        <w:t xml:space="preserve"> turpmāk – </w:t>
      </w:r>
      <w:r w:rsidRPr="00194735">
        <w:rPr>
          <w:rFonts w:eastAsia="PMingLiU"/>
          <w:sz w:val="26"/>
          <w:lang w:eastAsia="zh-TW"/>
        </w:rPr>
        <w:t xml:space="preserve">Departaments vai Pasūtītājs, direktora p. i. Ivara </w:t>
      </w:r>
      <w:proofErr w:type="spellStart"/>
      <w:r w:rsidRPr="00194735">
        <w:rPr>
          <w:rFonts w:eastAsia="PMingLiU"/>
          <w:sz w:val="26"/>
          <w:lang w:eastAsia="zh-TW"/>
        </w:rPr>
        <w:t>Balamovska</w:t>
      </w:r>
      <w:proofErr w:type="spellEnd"/>
      <w:r w:rsidRPr="00194735">
        <w:rPr>
          <w:rFonts w:eastAsia="PMingLiU"/>
          <w:sz w:val="26"/>
          <w:lang w:eastAsia="zh-TW"/>
        </w:rPr>
        <w:t xml:space="preserve"> personā</w:t>
      </w:r>
      <w:r w:rsidR="001646F6" w:rsidRPr="007A1BF4">
        <w:rPr>
          <w:sz w:val="26"/>
          <w:szCs w:val="26"/>
        </w:rPr>
        <w:t xml:space="preserve">, </w:t>
      </w:r>
      <w:r w:rsidRPr="00194735">
        <w:rPr>
          <w:rFonts w:eastAsia="PMingLiU"/>
          <w:sz w:val="26"/>
          <w:lang w:eastAsia="zh-TW"/>
        </w:rPr>
        <w:t xml:space="preserve">kurš rīkojas saskaņā ar Rīgas domes 2023.gada 30.augusta iekšējo noteikumu Nr.RD-23-26-nt “Rīgas </w:t>
      </w:r>
      <w:proofErr w:type="spellStart"/>
      <w:r w:rsidRPr="00194735">
        <w:rPr>
          <w:rFonts w:eastAsia="PMingLiU"/>
          <w:sz w:val="26"/>
          <w:lang w:eastAsia="zh-TW"/>
        </w:rPr>
        <w:t>valstspilsētas</w:t>
      </w:r>
      <w:proofErr w:type="spellEnd"/>
      <w:r w:rsidRPr="00194735">
        <w:rPr>
          <w:rFonts w:eastAsia="PMingLiU"/>
          <w:sz w:val="26"/>
          <w:lang w:eastAsia="zh-TW"/>
        </w:rPr>
        <w:t xml:space="preserve"> pašvaldības darba reglaments” 130.punktu un 2009.gada 17.decembra nolikuma Nr.36 “Rīgas </w:t>
      </w:r>
      <w:proofErr w:type="spellStart"/>
      <w:r w:rsidRPr="00194735">
        <w:rPr>
          <w:rFonts w:eastAsia="PMingLiU"/>
          <w:sz w:val="26"/>
          <w:lang w:eastAsia="zh-TW"/>
        </w:rPr>
        <w:t>valstspilsētas</w:t>
      </w:r>
      <w:proofErr w:type="spellEnd"/>
      <w:r w:rsidRPr="00194735">
        <w:rPr>
          <w:rFonts w:eastAsia="PMingLiU"/>
          <w:sz w:val="26"/>
          <w:lang w:eastAsia="zh-TW"/>
        </w:rPr>
        <w:t xml:space="preserve"> pašvaldības Izglītības, kultūras un sporta departamenta nolikums” 15.3.6.apakšpunk, no vienas puses, un</w:t>
      </w:r>
      <w:r w:rsidR="001646F6" w:rsidRPr="007A1BF4">
        <w:rPr>
          <w:rFonts w:eastAsia="Calibri"/>
          <w:bCs/>
          <w:color w:val="auto"/>
          <w:sz w:val="26"/>
          <w:szCs w:val="26"/>
          <w:lang w:eastAsia="en-US"/>
        </w:rPr>
        <w:t xml:space="preserve"> </w:t>
      </w:r>
    </w:p>
    <w:p w14:paraId="0D726A4A" w14:textId="43267997" w:rsidR="00D57ADE" w:rsidRDefault="00FD1FC1" w:rsidP="00B820C1">
      <w:pPr>
        <w:ind w:firstLine="720"/>
        <w:jc w:val="both"/>
        <w:rPr>
          <w:bCs/>
          <w:color w:val="auto"/>
          <w:sz w:val="26"/>
          <w:szCs w:val="26"/>
          <w:lang w:eastAsia="en-US"/>
        </w:rPr>
      </w:pPr>
      <w:r w:rsidRPr="009A1410">
        <w:rPr>
          <w:b/>
          <w:sz w:val="26"/>
          <w:szCs w:val="26"/>
        </w:rPr>
        <w:t>Personu apvienība “</w:t>
      </w:r>
      <w:proofErr w:type="spellStart"/>
      <w:r w:rsidRPr="009A1410">
        <w:rPr>
          <w:b/>
          <w:sz w:val="26"/>
          <w:szCs w:val="26"/>
        </w:rPr>
        <w:t>Lightfoot</w:t>
      </w:r>
      <w:proofErr w:type="spellEnd"/>
      <w:r w:rsidRPr="009A1410">
        <w:rPr>
          <w:b/>
          <w:sz w:val="26"/>
          <w:szCs w:val="26"/>
        </w:rPr>
        <w:t xml:space="preserve">”, </w:t>
      </w:r>
      <w:r w:rsidRPr="009A1410">
        <w:rPr>
          <w:sz w:val="26"/>
          <w:szCs w:val="26"/>
        </w:rPr>
        <w:t>kuras vārdā rīkojas SIA “</w:t>
      </w:r>
      <w:proofErr w:type="spellStart"/>
      <w:r w:rsidRPr="009A1410">
        <w:rPr>
          <w:sz w:val="26"/>
          <w:szCs w:val="26"/>
        </w:rPr>
        <w:t>tk</w:t>
      </w:r>
      <w:proofErr w:type="spellEnd"/>
      <w:r w:rsidRPr="009A1410">
        <w:rPr>
          <w:sz w:val="26"/>
          <w:szCs w:val="26"/>
        </w:rPr>
        <w:t xml:space="preserve"> arhitekti” vienotais reģistrācijas numurs 40203378583 valdes loceklis Toms Kampars, pamatojoties uz</w:t>
      </w:r>
      <w:r w:rsidRPr="009A1410" w:rsidDel="00194735">
        <w:rPr>
          <w:sz w:val="26"/>
          <w:szCs w:val="26"/>
        </w:rPr>
        <w:t xml:space="preserve"> </w:t>
      </w:r>
      <w:r w:rsidRPr="009A1410">
        <w:rPr>
          <w:sz w:val="26"/>
          <w:szCs w:val="26"/>
        </w:rPr>
        <w:t>2024. gada 12.aprīļa personu apvienības vienošanās 5.punktu</w:t>
      </w:r>
      <w:r w:rsidRPr="009A1410">
        <w:t xml:space="preserve"> </w:t>
      </w:r>
      <w:r w:rsidRPr="009A1410">
        <w:rPr>
          <w:sz w:val="26"/>
          <w:szCs w:val="26"/>
        </w:rPr>
        <w:t>turpmāk – Izpildītājs, no otras puses, turpmāk tekstā abi kopā – Puses</w:t>
      </w:r>
      <w:r w:rsidR="0021497D" w:rsidRPr="007A1BF4">
        <w:rPr>
          <w:sz w:val="26"/>
          <w:szCs w:val="26"/>
        </w:rPr>
        <w:t>,</w:t>
      </w:r>
      <w:r w:rsidR="00E11518">
        <w:rPr>
          <w:sz w:val="26"/>
          <w:szCs w:val="26"/>
        </w:rPr>
        <w:t xml:space="preserve"> </w:t>
      </w:r>
      <w:r w:rsidR="0021497D" w:rsidRPr="007A1BF4">
        <w:rPr>
          <w:sz w:val="26"/>
          <w:szCs w:val="26"/>
        </w:rPr>
        <w:t xml:space="preserve">pamatojoties uz </w:t>
      </w:r>
      <w:r w:rsidR="00E11518" w:rsidRPr="00E11518">
        <w:rPr>
          <w:bCs/>
          <w:color w:val="auto"/>
          <w:sz w:val="26"/>
          <w:szCs w:val="26"/>
          <w:lang w:eastAsia="en-US"/>
        </w:rPr>
        <w:t xml:space="preserve">05.06.2024. </w:t>
      </w:r>
      <w:r w:rsidR="00E11518">
        <w:rPr>
          <w:bCs/>
          <w:color w:val="auto"/>
          <w:sz w:val="26"/>
          <w:szCs w:val="26"/>
          <w:lang w:eastAsia="en-US"/>
        </w:rPr>
        <w:t>P</w:t>
      </w:r>
      <w:r w:rsidR="00E11518" w:rsidRPr="00E11518">
        <w:rPr>
          <w:bCs/>
          <w:color w:val="auto"/>
          <w:sz w:val="26"/>
          <w:szCs w:val="26"/>
          <w:lang w:eastAsia="en-US"/>
        </w:rPr>
        <w:t>akalpojum</w:t>
      </w:r>
      <w:r w:rsidR="00E11518">
        <w:rPr>
          <w:bCs/>
          <w:color w:val="auto"/>
          <w:sz w:val="26"/>
          <w:szCs w:val="26"/>
          <w:lang w:eastAsia="en-US"/>
        </w:rPr>
        <w:t>a</w:t>
      </w:r>
      <w:r w:rsidR="00E11518" w:rsidRPr="00E11518">
        <w:rPr>
          <w:bCs/>
          <w:color w:val="auto"/>
          <w:sz w:val="26"/>
          <w:szCs w:val="26"/>
          <w:lang w:eastAsia="en-US"/>
        </w:rPr>
        <w:t xml:space="preserve"> līgum</w:t>
      </w:r>
      <w:r w:rsidR="00E11518">
        <w:rPr>
          <w:bCs/>
          <w:color w:val="auto"/>
          <w:sz w:val="26"/>
          <w:szCs w:val="26"/>
          <w:lang w:eastAsia="en-US"/>
        </w:rPr>
        <w:t xml:space="preserve">a </w:t>
      </w:r>
      <w:r w:rsidR="00E11518" w:rsidRPr="00E11518">
        <w:rPr>
          <w:bCs/>
          <w:color w:val="auto"/>
          <w:sz w:val="26"/>
          <w:szCs w:val="26"/>
          <w:lang w:eastAsia="en-US"/>
        </w:rPr>
        <w:t>Nr. DIKS-24-674-lī</w:t>
      </w:r>
      <w:r w:rsidR="00E11518">
        <w:rPr>
          <w:bCs/>
          <w:color w:val="auto"/>
          <w:sz w:val="26"/>
          <w:szCs w:val="26"/>
          <w:lang w:eastAsia="en-US"/>
        </w:rPr>
        <w:t xml:space="preserve"> 2.3., 5.10. un 8.2.apakšpunktu</w:t>
      </w:r>
      <w:r w:rsidR="00B820C1">
        <w:rPr>
          <w:bCs/>
          <w:color w:val="auto"/>
          <w:sz w:val="26"/>
          <w:szCs w:val="26"/>
          <w:lang w:eastAsia="en-US"/>
        </w:rPr>
        <w:t xml:space="preserve"> </w:t>
      </w:r>
      <w:r w:rsidR="00B820C1" w:rsidRPr="00AD4851">
        <w:rPr>
          <w:bCs/>
          <w:color w:val="auto"/>
          <w:sz w:val="26"/>
          <w:szCs w:val="26"/>
          <w:lang w:eastAsia="en-US"/>
        </w:rPr>
        <w:t>un 19.06.2024. vides objekta skaņojuma dokumentu Nr.</w:t>
      </w:r>
      <w:r w:rsidR="00B820C1" w:rsidRPr="00AD4851">
        <w:t xml:space="preserve"> </w:t>
      </w:r>
      <w:r w:rsidR="00B820C1" w:rsidRPr="00AD4851">
        <w:rPr>
          <w:bCs/>
          <w:color w:val="auto"/>
          <w:sz w:val="26"/>
          <w:szCs w:val="26"/>
          <w:lang w:eastAsia="en-US"/>
        </w:rPr>
        <w:t>DIKS-24-1228-nd</w:t>
      </w:r>
      <w:r w:rsidR="00E11518" w:rsidRPr="00AD4851">
        <w:rPr>
          <w:bCs/>
          <w:color w:val="auto"/>
          <w:sz w:val="26"/>
          <w:szCs w:val="26"/>
          <w:lang w:eastAsia="en-US"/>
        </w:rPr>
        <w:t>,</w:t>
      </w:r>
      <w:r w:rsidR="00E11518">
        <w:rPr>
          <w:bCs/>
          <w:color w:val="auto"/>
          <w:sz w:val="26"/>
          <w:szCs w:val="26"/>
          <w:lang w:eastAsia="en-US"/>
        </w:rPr>
        <w:t xml:space="preserve"> noslēdz </w:t>
      </w:r>
      <w:r w:rsidR="00D57ADE">
        <w:rPr>
          <w:bCs/>
          <w:color w:val="auto"/>
          <w:sz w:val="26"/>
          <w:szCs w:val="26"/>
          <w:lang w:eastAsia="en-US"/>
        </w:rPr>
        <w:t>šādu vienošanos, turpmāk – Vienošanās:</w:t>
      </w:r>
    </w:p>
    <w:p w14:paraId="19C8F568" w14:textId="05319C45" w:rsidR="00D57ADE" w:rsidRPr="0067176E" w:rsidRDefault="00D57ADE" w:rsidP="0067176E">
      <w:pPr>
        <w:pStyle w:val="Sarakstarindkopa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 w:val="26"/>
          <w:szCs w:val="26"/>
        </w:rPr>
      </w:pPr>
      <w:r w:rsidRPr="0067176E">
        <w:rPr>
          <w:bCs/>
          <w:color w:val="auto"/>
          <w:sz w:val="26"/>
          <w:szCs w:val="26"/>
          <w:lang w:eastAsia="en-US"/>
        </w:rPr>
        <w:t xml:space="preserve">Apstiprināt precizētu izmaksu tāmi ar tās pielikumiem </w:t>
      </w:r>
      <w:r w:rsidR="0067176E" w:rsidRPr="00B03AB1">
        <w:rPr>
          <w:bCs/>
          <w:color w:val="auto"/>
          <w:sz w:val="26"/>
          <w:szCs w:val="26"/>
          <w:lang w:eastAsia="en-US"/>
        </w:rPr>
        <w:t>(Vienošanās 1.pielikums)</w:t>
      </w:r>
      <w:r w:rsidR="0067176E" w:rsidRPr="0067176E">
        <w:rPr>
          <w:bCs/>
          <w:color w:val="auto"/>
          <w:sz w:val="26"/>
          <w:szCs w:val="26"/>
          <w:lang w:eastAsia="en-US"/>
        </w:rPr>
        <w:t xml:space="preserve"> </w:t>
      </w:r>
      <w:r w:rsidRPr="0067176E">
        <w:rPr>
          <w:bCs/>
          <w:color w:val="auto"/>
          <w:sz w:val="26"/>
          <w:szCs w:val="26"/>
          <w:lang w:eastAsia="en-US"/>
        </w:rPr>
        <w:t>un pievienot Līgumam kā 3.pielikumu</w:t>
      </w:r>
      <w:bookmarkStart w:id="0" w:name="_Hlk178075425"/>
      <w:r w:rsidRPr="0067176E">
        <w:rPr>
          <w:bCs/>
          <w:color w:val="auto"/>
          <w:sz w:val="26"/>
          <w:szCs w:val="26"/>
          <w:lang w:eastAsia="en-US"/>
        </w:rPr>
        <w:t>.</w:t>
      </w:r>
    </w:p>
    <w:bookmarkEnd w:id="0"/>
    <w:p w14:paraId="14FD8BEE" w14:textId="77777777" w:rsidR="000D0AD1" w:rsidRPr="00D57ADE" w:rsidRDefault="000D0AD1" w:rsidP="002C2922">
      <w:pPr>
        <w:pStyle w:val="Sarakstarindkopa"/>
        <w:ind w:left="0" w:firstLine="720"/>
        <w:jc w:val="both"/>
        <w:rPr>
          <w:sz w:val="26"/>
          <w:szCs w:val="26"/>
        </w:rPr>
      </w:pPr>
    </w:p>
    <w:p w14:paraId="05586111" w14:textId="75652F48" w:rsidR="002C2922" w:rsidRPr="000D0AD1" w:rsidRDefault="002C2922" w:rsidP="002C2922">
      <w:pPr>
        <w:pStyle w:val="Sarakstarindkopa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 w:val="26"/>
          <w:szCs w:val="26"/>
        </w:rPr>
      </w:pPr>
      <w:r>
        <w:rPr>
          <w:bCs/>
          <w:color w:val="auto"/>
          <w:sz w:val="26"/>
          <w:szCs w:val="26"/>
          <w:lang w:eastAsia="en-US"/>
        </w:rPr>
        <w:t xml:space="preserve">Noteikt, ka Līguma kopējā summa ir </w:t>
      </w:r>
      <w:r w:rsidRPr="00B820C1">
        <w:rPr>
          <w:bCs/>
          <w:color w:val="auto"/>
          <w:sz w:val="26"/>
          <w:szCs w:val="26"/>
          <w:lang w:eastAsia="en-US"/>
        </w:rPr>
        <w:t xml:space="preserve">EUR </w:t>
      </w:r>
      <w:r w:rsidR="00B820C1" w:rsidRPr="00B820C1">
        <w:rPr>
          <w:bCs/>
          <w:color w:val="auto"/>
          <w:sz w:val="26"/>
          <w:szCs w:val="26"/>
          <w:lang w:eastAsia="en-US"/>
        </w:rPr>
        <w:t>163 600,00</w:t>
      </w:r>
      <w:r w:rsidR="00B820C1">
        <w:rPr>
          <w:bCs/>
          <w:color w:val="auto"/>
          <w:sz w:val="26"/>
          <w:szCs w:val="26"/>
          <w:lang w:eastAsia="en-US"/>
        </w:rPr>
        <w:t xml:space="preserve"> (viens simts sešdesmit trīs tūkstoši seši simti </w:t>
      </w:r>
      <w:proofErr w:type="spellStart"/>
      <w:r w:rsidR="00B820C1" w:rsidRPr="00B820C1">
        <w:rPr>
          <w:bCs/>
          <w:i/>
          <w:iCs/>
          <w:color w:val="auto"/>
          <w:sz w:val="26"/>
          <w:szCs w:val="26"/>
          <w:lang w:eastAsia="en-US"/>
        </w:rPr>
        <w:t>euro</w:t>
      </w:r>
      <w:proofErr w:type="spellEnd"/>
      <w:r w:rsidR="00B820C1" w:rsidRPr="00B820C1">
        <w:rPr>
          <w:bCs/>
          <w:color w:val="auto"/>
          <w:sz w:val="26"/>
          <w:szCs w:val="26"/>
          <w:lang w:eastAsia="en-US"/>
        </w:rPr>
        <w:t xml:space="preserve"> un 00 </w:t>
      </w:r>
      <w:r w:rsidR="00B820C1" w:rsidRPr="00B820C1">
        <w:rPr>
          <w:bCs/>
          <w:i/>
          <w:iCs/>
          <w:color w:val="auto"/>
          <w:sz w:val="26"/>
          <w:szCs w:val="26"/>
          <w:lang w:eastAsia="en-US"/>
        </w:rPr>
        <w:t>centi</w:t>
      </w:r>
      <w:r w:rsidR="00B820C1">
        <w:rPr>
          <w:bCs/>
          <w:color w:val="auto"/>
          <w:sz w:val="26"/>
          <w:szCs w:val="26"/>
          <w:lang w:eastAsia="en-US"/>
        </w:rPr>
        <w:t>)</w:t>
      </w:r>
      <w:r>
        <w:rPr>
          <w:bCs/>
          <w:color w:val="auto"/>
          <w:sz w:val="26"/>
          <w:szCs w:val="26"/>
          <w:lang w:eastAsia="en-US"/>
        </w:rPr>
        <w:t xml:space="preserve"> bez pievienotās vērtības nodokļa</w:t>
      </w:r>
      <w:r w:rsidR="00AD4851">
        <w:rPr>
          <w:bCs/>
          <w:color w:val="auto"/>
          <w:sz w:val="26"/>
          <w:szCs w:val="26"/>
          <w:lang w:eastAsia="en-US"/>
        </w:rPr>
        <w:t>.</w:t>
      </w:r>
    </w:p>
    <w:p w14:paraId="2A90735D" w14:textId="77777777" w:rsidR="002C2922" w:rsidRPr="000D0AD1" w:rsidRDefault="002C2922" w:rsidP="002C2922">
      <w:pPr>
        <w:pStyle w:val="Sarakstarindkopa"/>
        <w:ind w:left="0" w:firstLine="720"/>
        <w:jc w:val="both"/>
        <w:rPr>
          <w:sz w:val="26"/>
          <w:szCs w:val="26"/>
        </w:rPr>
      </w:pPr>
    </w:p>
    <w:p w14:paraId="6AD8EEB2" w14:textId="79CB85DD" w:rsidR="002C2922" w:rsidRDefault="002C2922" w:rsidP="002C2922">
      <w:pPr>
        <w:pStyle w:val="Sarakstarindkopa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bCs/>
          <w:color w:val="auto"/>
          <w:sz w:val="26"/>
          <w:szCs w:val="26"/>
          <w:lang w:eastAsia="en-US"/>
        </w:rPr>
      </w:pPr>
      <w:r w:rsidRPr="000D0AD1">
        <w:rPr>
          <w:bCs/>
          <w:color w:val="auto"/>
          <w:sz w:val="26"/>
          <w:szCs w:val="26"/>
          <w:lang w:eastAsia="en-US"/>
        </w:rPr>
        <w:t xml:space="preserve">Noteikt, ka gala maksājums par 3. un 4.posma izpildi ir EUR </w:t>
      </w:r>
      <w:r w:rsidR="00B820C1" w:rsidRPr="00B820C1">
        <w:rPr>
          <w:bCs/>
          <w:color w:val="auto"/>
          <w:sz w:val="26"/>
          <w:szCs w:val="26"/>
          <w:lang w:eastAsia="en-US"/>
        </w:rPr>
        <w:t>1</w:t>
      </w:r>
      <w:r w:rsidR="00B820C1">
        <w:rPr>
          <w:bCs/>
          <w:color w:val="auto"/>
          <w:sz w:val="26"/>
          <w:szCs w:val="26"/>
          <w:lang w:eastAsia="en-US"/>
        </w:rPr>
        <w:t>5</w:t>
      </w:r>
      <w:r w:rsidR="00B820C1" w:rsidRPr="00B820C1">
        <w:rPr>
          <w:bCs/>
          <w:color w:val="auto"/>
          <w:sz w:val="26"/>
          <w:szCs w:val="26"/>
          <w:lang w:eastAsia="en-US"/>
        </w:rPr>
        <w:t xml:space="preserve"> </w:t>
      </w:r>
      <w:r w:rsidR="00B820C1">
        <w:rPr>
          <w:bCs/>
          <w:color w:val="auto"/>
          <w:sz w:val="26"/>
          <w:szCs w:val="26"/>
          <w:lang w:eastAsia="en-US"/>
        </w:rPr>
        <w:t>1</w:t>
      </w:r>
      <w:r w:rsidR="00B820C1" w:rsidRPr="00B820C1">
        <w:rPr>
          <w:bCs/>
          <w:color w:val="auto"/>
          <w:sz w:val="26"/>
          <w:szCs w:val="26"/>
          <w:lang w:eastAsia="en-US"/>
        </w:rPr>
        <w:t>00,00 (</w:t>
      </w:r>
      <w:r w:rsidR="00B820C1">
        <w:rPr>
          <w:bCs/>
          <w:color w:val="auto"/>
          <w:sz w:val="26"/>
          <w:szCs w:val="26"/>
          <w:lang w:eastAsia="en-US"/>
        </w:rPr>
        <w:t>piecpadsmit</w:t>
      </w:r>
      <w:r w:rsidR="00B820C1" w:rsidRPr="00B820C1">
        <w:rPr>
          <w:bCs/>
          <w:color w:val="auto"/>
          <w:sz w:val="26"/>
          <w:szCs w:val="26"/>
          <w:lang w:eastAsia="en-US"/>
        </w:rPr>
        <w:t xml:space="preserve"> tūkstoši </w:t>
      </w:r>
      <w:r w:rsidR="00B820C1">
        <w:rPr>
          <w:bCs/>
          <w:color w:val="auto"/>
          <w:sz w:val="26"/>
          <w:szCs w:val="26"/>
          <w:lang w:eastAsia="en-US"/>
        </w:rPr>
        <w:t>viens simts</w:t>
      </w:r>
      <w:r w:rsidR="00B820C1" w:rsidRPr="00B820C1">
        <w:rPr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="00B820C1" w:rsidRPr="00B820C1">
        <w:rPr>
          <w:bCs/>
          <w:i/>
          <w:iCs/>
          <w:color w:val="auto"/>
          <w:sz w:val="26"/>
          <w:szCs w:val="26"/>
          <w:lang w:eastAsia="en-US"/>
        </w:rPr>
        <w:t>euro</w:t>
      </w:r>
      <w:proofErr w:type="spellEnd"/>
      <w:r w:rsidR="00B820C1" w:rsidRPr="00B820C1">
        <w:rPr>
          <w:bCs/>
          <w:color w:val="auto"/>
          <w:sz w:val="26"/>
          <w:szCs w:val="26"/>
          <w:lang w:eastAsia="en-US"/>
        </w:rPr>
        <w:t xml:space="preserve"> un 00 </w:t>
      </w:r>
      <w:r w:rsidR="00B820C1" w:rsidRPr="00B820C1">
        <w:rPr>
          <w:bCs/>
          <w:i/>
          <w:iCs/>
          <w:color w:val="auto"/>
          <w:sz w:val="26"/>
          <w:szCs w:val="26"/>
          <w:lang w:eastAsia="en-US"/>
        </w:rPr>
        <w:t>centi</w:t>
      </w:r>
      <w:r w:rsidR="00B820C1" w:rsidRPr="00B820C1">
        <w:rPr>
          <w:bCs/>
          <w:color w:val="auto"/>
          <w:sz w:val="26"/>
          <w:szCs w:val="26"/>
          <w:lang w:eastAsia="en-US"/>
        </w:rPr>
        <w:t>)</w:t>
      </w:r>
      <w:r w:rsidRPr="000D0AD1">
        <w:rPr>
          <w:bCs/>
          <w:color w:val="auto"/>
          <w:sz w:val="26"/>
          <w:szCs w:val="26"/>
          <w:lang w:eastAsia="en-US"/>
        </w:rPr>
        <w:t xml:space="preserve">, kas tiks </w:t>
      </w:r>
      <w:r w:rsidR="00D72BE0">
        <w:rPr>
          <w:bCs/>
          <w:color w:val="auto"/>
          <w:sz w:val="26"/>
          <w:szCs w:val="26"/>
          <w:lang w:eastAsia="en-US"/>
        </w:rPr>
        <w:t>koriģēts</w:t>
      </w:r>
      <w:r w:rsidRPr="000D0AD1">
        <w:rPr>
          <w:bCs/>
          <w:color w:val="auto"/>
          <w:sz w:val="26"/>
          <w:szCs w:val="26"/>
          <w:lang w:eastAsia="en-US"/>
        </w:rPr>
        <w:t xml:space="preserve"> pēc Līguma 5.12.apakšpunktā noteiktā</w:t>
      </w:r>
      <w:r>
        <w:rPr>
          <w:bCs/>
          <w:color w:val="auto"/>
          <w:sz w:val="26"/>
          <w:szCs w:val="26"/>
          <w:lang w:eastAsia="en-US"/>
        </w:rPr>
        <w:t xml:space="preserve"> pakalpojuma</w:t>
      </w:r>
      <w:r w:rsidRPr="000D0AD1">
        <w:rPr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0D0AD1">
        <w:rPr>
          <w:bCs/>
          <w:color w:val="auto"/>
          <w:sz w:val="26"/>
          <w:szCs w:val="26"/>
          <w:lang w:eastAsia="en-US"/>
        </w:rPr>
        <w:t>izvērtējuma</w:t>
      </w:r>
      <w:proofErr w:type="spellEnd"/>
      <w:r w:rsidRPr="000D0AD1">
        <w:rPr>
          <w:bCs/>
          <w:color w:val="auto"/>
          <w:sz w:val="26"/>
          <w:szCs w:val="26"/>
          <w:lang w:eastAsia="en-US"/>
        </w:rPr>
        <w:t>.</w:t>
      </w:r>
    </w:p>
    <w:p w14:paraId="1F4A1A2D" w14:textId="77777777" w:rsidR="002C2922" w:rsidRPr="002C2922" w:rsidRDefault="002C2922" w:rsidP="002C2922">
      <w:pPr>
        <w:pStyle w:val="Sarakstarindkopa"/>
        <w:ind w:left="0" w:firstLine="720"/>
        <w:rPr>
          <w:bCs/>
          <w:color w:val="auto"/>
          <w:sz w:val="26"/>
          <w:szCs w:val="26"/>
          <w:lang w:eastAsia="en-US"/>
        </w:rPr>
      </w:pPr>
    </w:p>
    <w:p w14:paraId="66541D45" w14:textId="1EE9F691" w:rsidR="000D0AD1" w:rsidRDefault="00391546" w:rsidP="002C2922">
      <w:pPr>
        <w:pStyle w:val="Sarakstarindkopa"/>
        <w:numPr>
          <w:ilvl w:val="0"/>
          <w:numId w:val="6"/>
        </w:numPr>
        <w:tabs>
          <w:tab w:val="left" w:pos="1134"/>
        </w:tabs>
        <w:ind w:left="0" w:firstLine="720"/>
        <w:rPr>
          <w:bCs/>
          <w:color w:val="auto"/>
          <w:sz w:val="26"/>
          <w:szCs w:val="26"/>
          <w:lang w:eastAsia="en-US"/>
        </w:rPr>
      </w:pPr>
      <w:r>
        <w:rPr>
          <w:bCs/>
          <w:color w:val="auto"/>
          <w:sz w:val="26"/>
          <w:szCs w:val="26"/>
          <w:lang w:eastAsia="en-US"/>
        </w:rPr>
        <w:t>Izteikt Līguma 2.pieliku</w:t>
      </w:r>
      <w:r w:rsidR="00B61BD2">
        <w:rPr>
          <w:bCs/>
          <w:color w:val="auto"/>
          <w:sz w:val="26"/>
          <w:szCs w:val="26"/>
          <w:lang w:eastAsia="en-US"/>
        </w:rPr>
        <w:t>mu</w:t>
      </w:r>
      <w:r>
        <w:rPr>
          <w:bCs/>
          <w:color w:val="auto"/>
          <w:sz w:val="26"/>
          <w:szCs w:val="26"/>
          <w:lang w:eastAsia="en-US"/>
        </w:rPr>
        <w:t xml:space="preserve"> jaunā redakcijā (Vienošanās 2.pielikums).</w:t>
      </w:r>
    </w:p>
    <w:p w14:paraId="111C3FD7" w14:textId="77777777" w:rsidR="00BD4C30" w:rsidRPr="00E554D3" w:rsidRDefault="00BD4C30" w:rsidP="00E554D3">
      <w:pPr>
        <w:pStyle w:val="Sarakstarindkopa"/>
        <w:rPr>
          <w:bCs/>
          <w:color w:val="auto"/>
          <w:sz w:val="26"/>
          <w:szCs w:val="26"/>
          <w:lang w:eastAsia="en-US"/>
        </w:rPr>
      </w:pPr>
    </w:p>
    <w:p w14:paraId="13D94441" w14:textId="291657EB" w:rsidR="00BD4C30" w:rsidRDefault="00BD4C30" w:rsidP="00E554D3">
      <w:pPr>
        <w:pStyle w:val="Sarakstarindkopa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bCs/>
          <w:color w:val="auto"/>
          <w:sz w:val="26"/>
          <w:szCs w:val="26"/>
          <w:lang w:eastAsia="en-US"/>
        </w:rPr>
      </w:pPr>
      <w:r>
        <w:rPr>
          <w:bCs/>
          <w:color w:val="auto"/>
          <w:sz w:val="26"/>
          <w:szCs w:val="26"/>
          <w:lang w:eastAsia="en-US"/>
        </w:rPr>
        <w:t xml:space="preserve">Izpildītājam tiek noteiktas tiesības vienpusēji atkāpties no šīs vienošanās, par to </w:t>
      </w:r>
      <w:proofErr w:type="spellStart"/>
      <w:r>
        <w:rPr>
          <w:bCs/>
          <w:color w:val="auto"/>
          <w:sz w:val="26"/>
          <w:szCs w:val="26"/>
          <w:lang w:eastAsia="en-US"/>
        </w:rPr>
        <w:t>rakstveidā</w:t>
      </w:r>
      <w:proofErr w:type="spellEnd"/>
      <w:r>
        <w:rPr>
          <w:bCs/>
          <w:color w:val="auto"/>
          <w:sz w:val="26"/>
          <w:szCs w:val="26"/>
          <w:lang w:eastAsia="en-US"/>
        </w:rPr>
        <w:t xml:space="preserve"> paziņojot Pasūtītājam, ja puses līdz 2024.gada 30.septembrim (ieskaitot) abpusēji nenoslēdz Aktu par Līguma </w:t>
      </w:r>
      <w:r w:rsidRPr="00BD4C30">
        <w:rPr>
          <w:bCs/>
          <w:color w:val="auto"/>
          <w:sz w:val="26"/>
          <w:szCs w:val="26"/>
          <w:lang w:eastAsia="en-US"/>
        </w:rPr>
        <w:t>ietvaros sniegtā pakalpojuma kvalitātes atbilstības izvērtēšanu un finansiālo ietekmi uz līguma izpildi</w:t>
      </w:r>
      <w:r>
        <w:rPr>
          <w:bCs/>
          <w:color w:val="auto"/>
          <w:sz w:val="26"/>
          <w:szCs w:val="26"/>
          <w:lang w:eastAsia="en-US"/>
        </w:rPr>
        <w:t>, kas izriet no Līguma 5.12.punkta kārtībā izveidotās komisijas.</w:t>
      </w:r>
    </w:p>
    <w:p w14:paraId="0BF05ACA" w14:textId="77777777" w:rsidR="00391546" w:rsidRPr="000D0AD1" w:rsidRDefault="00391546" w:rsidP="002C2922">
      <w:pPr>
        <w:pStyle w:val="Sarakstarindkopa"/>
        <w:ind w:left="0" w:firstLine="720"/>
        <w:rPr>
          <w:sz w:val="26"/>
          <w:szCs w:val="26"/>
        </w:rPr>
      </w:pPr>
    </w:p>
    <w:p w14:paraId="7510EFD3" w14:textId="76A84D97" w:rsidR="000D0AD1" w:rsidRPr="00AD4851" w:rsidRDefault="00B06205" w:rsidP="002C2922">
      <w:pPr>
        <w:pStyle w:val="Sarakstarindkopa"/>
        <w:numPr>
          <w:ilvl w:val="0"/>
          <w:numId w:val="6"/>
        </w:num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left="0" w:right="-25" w:firstLine="720"/>
        <w:jc w:val="both"/>
        <w:textAlignment w:val="baseline"/>
        <w:rPr>
          <w:sz w:val="26"/>
          <w:szCs w:val="26"/>
        </w:rPr>
      </w:pPr>
      <w:r w:rsidRPr="000D0AD1">
        <w:rPr>
          <w:sz w:val="26"/>
          <w:szCs w:val="26"/>
        </w:rPr>
        <w:t xml:space="preserve">Šī Vienošanās ir sastādīta </w:t>
      </w:r>
      <w:r w:rsidRPr="00AF58DC">
        <w:rPr>
          <w:sz w:val="26"/>
          <w:szCs w:val="26"/>
        </w:rPr>
        <w:t>uz 2 (divām) lapām</w:t>
      </w:r>
      <w:r w:rsidRPr="000D0AD1">
        <w:rPr>
          <w:sz w:val="26"/>
          <w:szCs w:val="26"/>
        </w:rPr>
        <w:t xml:space="preserve"> ar </w:t>
      </w:r>
      <w:r w:rsidR="00391546">
        <w:rPr>
          <w:sz w:val="26"/>
          <w:szCs w:val="26"/>
        </w:rPr>
        <w:t>2</w:t>
      </w:r>
      <w:r w:rsidRPr="000D0AD1">
        <w:rPr>
          <w:sz w:val="26"/>
          <w:szCs w:val="26"/>
        </w:rPr>
        <w:t xml:space="preserve"> (</w:t>
      </w:r>
      <w:r w:rsidR="00391546">
        <w:rPr>
          <w:sz w:val="26"/>
          <w:szCs w:val="26"/>
        </w:rPr>
        <w:t>diviem</w:t>
      </w:r>
      <w:r w:rsidRPr="000D0AD1">
        <w:rPr>
          <w:sz w:val="26"/>
          <w:szCs w:val="26"/>
        </w:rPr>
        <w:t>) pielikum</w:t>
      </w:r>
      <w:r w:rsidR="00B61BD2">
        <w:rPr>
          <w:sz w:val="26"/>
          <w:szCs w:val="26"/>
        </w:rPr>
        <w:t>iem</w:t>
      </w:r>
      <w:r w:rsidRPr="000D0AD1">
        <w:rPr>
          <w:sz w:val="26"/>
          <w:szCs w:val="26"/>
        </w:rPr>
        <w:t xml:space="preserve"> </w:t>
      </w:r>
      <w:r w:rsidRPr="00AD4851">
        <w:rPr>
          <w:sz w:val="26"/>
          <w:szCs w:val="26"/>
        </w:rPr>
        <w:t xml:space="preserve">uz </w:t>
      </w:r>
      <w:r w:rsidR="00D61D51" w:rsidRPr="00AD4851">
        <w:rPr>
          <w:sz w:val="26"/>
          <w:szCs w:val="26"/>
        </w:rPr>
        <w:t>6</w:t>
      </w:r>
      <w:r w:rsidR="000D0AD1" w:rsidRPr="00AD4851">
        <w:rPr>
          <w:sz w:val="26"/>
          <w:szCs w:val="26"/>
        </w:rPr>
        <w:t xml:space="preserve"> </w:t>
      </w:r>
      <w:r w:rsidRPr="00AD4851">
        <w:rPr>
          <w:sz w:val="26"/>
          <w:szCs w:val="26"/>
        </w:rPr>
        <w:t>(</w:t>
      </w:r>
      <w:r w:rsidR="00D61D51" w:rsidRPr="00AD4851">
        <w:rPr>
          <w:sz w:val="26"/>
          <w:szCs w:val="26"/>
        </w:rPr>
        <w:t>sešām</w:t>
      </w:r>
      <w:r w:rsidR="000D0AD1" w:rsidRPr="00AD4851">
        <w:rPr>
          <w:sz w:val="26"/>
          <w:szCs w:val="26"/>
        </w:rPr>
        <w:t>)</w:t>
      </w:r>
      <w:r w:rsidRPr="00AD4851">
        <w:rPr>
          <w:sz w:val="26"/>
          <w:szCs w:val="26"/>
        </w:rPr>
        <w:t xml:space="preserve"> lapām un parakstīta ar drošu elektronisko parakstu. Pusēm ir pieejama abpusēji parakstīta Vienošanās elektroniskā formātā.</w:t>
      </w:r>
      <w:r w:rsidR="000D0AD1" w:rsidRPr="00AD4851">
        <w:rPr>
          <w:sz w:val="26"/>
          <w:szCs w:val="26"/>
        </w:rPr>
        <w:t xml:space="preserve"> </w:t>
      </w:r>
    </w:p>
    <w:p w14:paraId="25CD730E" w14:textId="77777777" w:rsidR="000D0AD1" w:rsidRPr="000D0AD1" w:rsidRDefault="000D0AD1" w:rsidP="000D0AD1">
      <w:pPr>
        <w:pStyle w:val="Sarakstarindkopa"/>
        <w:rPr>
          <w:sz w:val="26"/>
          <w:szCs w:val="26"/>
        </w:rPr>
      </w:pPr>
    </w:p>
    <w:p w14:paraId="3BB16A98" w14:textId="6C6836F3" w:rsidR="000A783A" w:rsidRPr="000D0AD1" w:rsidRDefault="00B06205" w:rsidP="00DA19EC">
      <w:pPr>
        <w:pStyle w:val="Sarakstarindkopa"/>
        <w:numPr>
          <w:ilvl w:val="0"/>
          <w:numId w:val="6"/>
        </w:num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left="0" w:right="-25" w:firstLine="709"/>
        <w:jc w:val="both"/>
        <w:textAlignment w:val="baseline"/>
        <w:rPr>
          <w:sz w:val="26"/>
          <w:szCs w:val="26"/>
        </w:rPr>
      </w:pPr>
      <w:r w:rsidRPr="000D0AD1">
        <w:rPr>
          <w:sz w:val="26"/>
          <w:szCs w:val="26"/>
        </w:rPr>
        <w:t>Šī Vienošanās stājas spēkā no abpusēja parakstīšanas brīža.</w:t>
      </w:r>
    </w:p>
    <w:p w14:paraId="75CFC945" w14:textId="3F6956F3" w:rsidR="003C3E13" w:rsidRPr="00C701C3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p w14:paraId="47397DEC" w14:textId="77777777" w:rsidR="003C3E13" w:rsidRPr="00C701C3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0A783A" w:rsidRPr="00C701C3" w14:paraId="64CEF417" w14:textId="77777777" w:rsidTr="00BC155C">
        <w:trPr>
          <w:trHeight w:val="285"/>
        </w:trPr>
        <w:tc>
          <w:tcPr>
            <w:tcW w:w="4500" w:type="dxa"/>
          </w:tcPr>
          <w:p w14:paraId="4B6EA093" w14:textId="77777777" w:rsidR="00D61BAA" w:rsidRPr="00D61BAA" w:rsidRDefault="00D61BAA" w:rsidP="00D61BAA">
            <w:pPr>
              <w:rPr>
                <w:b/>
                <w:bCs/>
                <w:sz w:val="26"/>
                <w:szCs w:val="26"/>
              </w:rPr>
            </w:pPr>
            <w:r w:rsidRPr="00D61BAA">
              <w:rPr>
                <w:b/>
                <w:bCs/>
                <w:sz w:val="26"/>
                <w:szCs w:val="26"/>
              </w:rPr>
              <w:t xml:space="preserve">Pasūtītājs </w:t>
            </w:r>
          </w:p>
          <w:p w14:paraId="6E1310AD" w14:textId="77777777" w:rsidR="00D61BAA" w:rsidRPr="00D61BAA" w:rsidRDefault="00D61BAA" w:rsidP="00D61BAA">
            <w:pPr>
              <w:rPr>
                <w:b/>
                <w:bCs/>
                <w:sz w:val="26"/>
                <w:szCs w:val="26"/>
              </w:rPr>
            </w:pPr>
            <w:r w:rsidRPr="00D61BAA">
              <w:rPr>
                <w:b/>
                <w:bCs/>
                <w:sz w:val="26"/>
                <w:szCs w:val="26"/>
              </w:rPr>
              <w:t xml:space="preserve">Rīgas </w:t>
            </w:r>
            <w:proofErr w:type="spellStart"/>
            <w:r w:rsidRPr="00D61BAA">
              <w:rPr>
                <w:b/>
                <w:bCs/>
                <w:sz w:val="26"/>
                <w:szCs w:val="26"/>
              </w:rPr>
              <w:t>valstspilsētas</w:t>
            </w:r>
            <w:proofErr w:type="spellEnd"/>
            <w:r w:rsidRPr="00D61BAA">
              <w:rPr>
                <w:b/>
                <w:bCs/>
                <w:sz w:val="26"/>
                <w:szCs w:val="26"/>
              </w:rPr>
              <w:t xml:space="preserve"> pašvaldības Izglītības, kultūras un sporta departaments </w:t>
            </w:r>
          </w:p>
          <w:p w14:paraId="6C739E8D" w14:textId="77777777" w:rsidR="00D61BAA" w:rsidRPr="00D61BAA" w:rsidRDefault="00D61BAA" w:rsidP="00D61BAA">
            <w:pPr>
              <w:rPr>
                <w:bCs/>
                <w:sz w:val="26"/>
                <w:szCs w:val="26"/>
              </w:rPr>
            </w:pPr>
            <w:r w:rsidRPr="00D61BAA">
              <w:rPr>
                <w:bCs/>
                <w:sz w:val="26"/>
                <w:szCs w:val="26"/>
              </w:rPr>
              <w:t>Juridiskā adrese: Krišjāņa Valdemāra iela 5, Rīga, LV-1010</w:t>
            </w:r>
          </w:p>
          <w:p w14:paraId="2A968208" w14:textId="5D03C670" w:rsidR="00D61BAA" w:rsidRPr="00D61BAA" w:rsidRDefault="00D61BAA" w:rsidP="00D61BAA">
            <w:pPr>
              <w:rPr>
                <w:bCs/>
                <w:sz w:val="26"/>
                <w:szCs w:val="26"/>
              </w:rPr>
            </w:pPr>
            <w:r w:rsidRPr="00D61BAA">
              <w:rPr>
                <w:bCs/>
                <w:sz w:val="26"/>
                <w:szCs w:val="26"/>
              </w:rPr>
              <w:t xml:space="preserve">Tālrunis: </w:t>
            </w:r>
            <w:r w:rsidR="00B81332">
              <w:rPr>
                <w:bCs/>
                <w:sz w:val="26"/>
                <w:szCs w:val="26"/>
              </w:rPr>
              <w:t>____</w:t>
            </w:r>
          </w:p>
          <w:p w14:paraId="6B073BA7" w14:textId="77777777" w:rsidR="00D61BAA" w:rsidRPr="00D61BAA" w:rsidRDefault="00D61BAA" w:rsidP="00D61BAA">
            <w:pPr>
              <w:rPr>
                <w:bCs/>
                <w:sz w:val="26"/>
                <w:szCs w:val="26"/>
              </w:rPr>
            </w:pPr>
            <w:r w:rsidRPr="00D61BAA">
              <w:rPr>
                <w:bCs/>
                <w:sz w:val="26"/>
                <w:szCs w:val="26"/>
              </w:rPr>
              <w:lastRenderedPageBreak/>
              <w:t>e-pasts: iksd@riga.lv</w:t>
            </w:r>
          </w:p>
          <w:p w14:paraId="0F887234" w14:textId="77777777" w:rsidR="00D61BAA" w:rsidRPr="00D61BAA" w:rsidRDefault="00D61BAA" w:rsidP="00D61BAA">
            <w:pPr>
              <w:rPr>
                <w:bCs/>
                <w:sz w:val="26"/>
                <w:szCs w:val="26"/>
              </w:rPr>
            </w:pPr>
            <w:r w:rsidRPr="00D61BAA">
              <w:rPr>
                <w:bCs/>
                <w:sz w:val="26"/>
                <w:szCs w:val="26"/>
              </w:rPr>
              <w:t>Norēķinu rekvizīti:</w:t>
            </w:r>
          </w:p>
          <w:p w14:paraId="0091E42D" w14:textId="77777777" w:rsidR="00D61BAA" w:rsidRPr="00D61BAA" w:rsidRDefault="00D61BAA" w:rsidP="00D61BAA">
            <w:pPr>
              <w:rPr>
                <w:bCs/>
                <w:sz w:val="26"/>
                <w:szCs w:val="26"/>
              </w:rPr>
            </w:pPr>
            <w:r w:rsidRPr="00D61BAA">
              <w:rPr>
                <w:bCs/>
                <w:sz w:val="26"/>
                <w:szCs w:val="26"/>
              </w:rPr>
              <w:t xml:space="preserve">Rīgas </w:t>
            </w:r>
            <w:proofErr w:type="spellStart"/>
            <w:r w:rsidRPr="00D61BAA">
              <w:rPr>
                <w:bCs/>
                <w:sz w:val="26"/>
                <w:szCs w:val="26"/>
              </w:rPr>
              <w:t>valstspilsētas</w:t>
            </w:r>
            <w:proofErr w:type="spellEnd"/>
            <w:r w:rsidRPr="00D61BAA">
              <w:rPr>
                <w:bCs/>
                <w:sz w:val="26"/>
                <w:szCs w:val="26"/>
              </w:rPr>
              <w:t xml:space="preserve"> pašvaldība</w:t>
            </w:r>
          </w:p>
          <w:p w14:paraId="77EB370F" w14:textId="77777777" w:rsidR="00D61BAA" w:rsidRPr="00D61BAA" w:rsidRDefault="00D61BAA" w:rsidP="00D61BAA">
            <w:pPr>
              <w:rPr>
                <w:bCs/>
                <w:sz w:val="26"/>
                <w:szCs w:val="26"/>
              </w:rPr>
            </w:pPr>
            <w:r w:rsidRPr="00D61BAA">
              <w:rPr>
                <w:bCs/>
                <w:sz w:val="26"/>
                <w:szCs w:val="26"/>
              </w:rPr>
              <w:t xml:space="preserve">Juridiskā adrese: Rātslaukums 1, </w:t>
            </w:r>
          </w:p>
          <w:p w14:paraId="15AC3ACE" w14:textId="77777777" w:rsidR="00D61BAA" w:rsidRPr="00D61BAA" w:rsidRDefault="00D61BAA" w:rsidP="00D61BAA">
            <w:pPr>
              <w:rPr>
                <w:bCs/>
                <w:sz w:val="26"/>
                <w:szCs w:val="26"/>
              </w:rPr>
            </w:pPr>
            <w:r w:rsidRPr="00D61BAA">
              <w:rPr>
                <w:bCs/>
                <w:sz w:val="26"/>
                <w:szCs w:val="26"/>
              </w:rPr>
              <w:t>Rīga, LV-1050</w:t>
            </w:r>
          </w:p>
          <w:p w14:paraId="0B58B5B3" w14:textId="77777777" w:rsidR="00D61BAA" w:rsidRPr="00D61BAA" w:rsidRDefault="00D61BAA" w:rsidP="00D61BAA">
            <w:pPr>
              <w:rPr>
                <w:bCs/>
                <w:sz w:val="26"/>
                <w:szCs w:val="26"/>
              </w:rPr>
            </w:pPr>
            <w:r w:rsidRPr="00D61BAA">
              <w:rPr>
                <w:bCs/>
                <w:sz w:val="26"/>
                <w:szCs w:val="26"/>
              </w:rPr>
              <w:t xml:space="preserve">NMR kods: 90011524360 </w:t>
            </w:r>
          </w:p>
          <w:p w14:paraId="653F44BB" w14:textId="77777777" w:rsidR="00D61BAA" w:rsidRPr="00D61BAA" w:rsidRDefault="00D61BAA" w:rsidP="00D61BAA">
            <w:pPr>
              <w:rPr>
                <w:bCs/>
                <w:sz w:val="26"/>
                <w:szCs w:val="26"/>
              </w:rPr>
            </w:pPr>
            <w:r w:rsidRPr="00D61BAA">
              <w:rPr>
                <w:bCs/>
                <w:sz w:val="26"/>
                <w:szCs w:val="26"/>
              </w:rPr>
              <w:t xml:space="preserve">PVN. </w:t>
            </w:r>
            <w:proofErr w:type="spellStart"/>
            <w:r w:rsidRPr="00D61BAA">
              <w:rPr>
                <w:bCs/>
                <w:sz w:val="26"/>
                <w:szCs w:val="26"/>
              </w:rPr>
              <w:t>reģ</w:t>
            </w:r>
            <w:proofErr w:type="spellEnd"/>
            <w:r w:rsidRPr="00D61BAA">
              <w:rPr>
                <w:bCs/>
                <w:sz w:val="26"/>
                <w:szCs w:val="26"/>
              </w:rPr>
              <w:t>. Nr.: LV90011524360</w:t>
            </w:r>
          </w:p>
          <w:p w14:paraId="473C9652" w14:textId="77777777" w:rsidR="00D61BAA" w:rsidRPr="00D61BAA" w:rsidRDefault="00D61BAA" w:rsidP="00D61BAA">
            <w:pPr>
              <w:rPr>
                <w:bCs/>
                <w:sz w:val="26"/>
                <w:szCs w:val="26"/>
              </w:rPr>
            </w:pPr>
            <w:r w:rsidRPr="00D61BAA">
              <w:rPr>
                <w:bCs/>
                <w:sz w:val="26"/>
                <w:szCs w:val="26"/>
              </w:rPr>
              <w:t>Banka: AS “</w:t>
            </w:r>
            <w:proofErr w:type="spellStart"/>
            <w:r w:rsidRPr="00D61BAA">
              <w:rPr>
                <w:bCs/>
                <w:sz w:val="26"/>
                <w:szCs w:val="26"/>
              </w:rPr>
              <w:t>Luminor</w:t>
            </w:r>
            <w:proofErr w:type="spellEnd"/>
            <w:r w:rsidRPr="00D61BA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61BAA">
              <w:rPr>
                <w:bCs/>
                <w:sz w:val="26"/>
                <w:szCs w:val="26"/>
              </w:rPr>
              <w:t>Bank</w:t>
            </w:r>
            <w:proofErr w:type="spellEnd"/>
            <w:r w:rsidRPr="00D61BAA">
              <w:rPr>
                <w:bCs/>
                <w:sz w:val="26"/>
                <w:szCs w:val="26"/>
              </w:rPr>
              <w:t xml:space="preserve"> AS”</w:t>
            </w:r>
          </w:p>
          <w:p w14:paraId="7A5FA034" w14:textId="77777777" w:rsidR="00D61BAA" w:rsidRPr="00D61BAA" w:rsidRDefault="00D61BAA" w:rsidP="00D61BAA">
            <w:pPr>
              <w:rPr>
                <w:bCs/>
                <w:sz w:val="26"/>
                <w:szCs w:val="26"/>
              </w:rPr>
            </w:pPr>
            <w:r w:rsidRPr="00D61BAA">
              <w:rPr>
                <w:bCs/>
                <w:sz w:val="26"/>
                <w:szCs w:val="26"/>
              </w:rPr>
              <w:t>Kods: RIKOLV2X</w:t>
            </w:r>
          </w:p>
          <w:p w14:paraId="4191D19E" w14:textId="77777777" w:rsidR="00D61BAA" w:rsidRPr="00D61BAA" w:rsidRDefault="00D61BAA" w:rsidP="00D61BAA">
            <w:pPr>
              <w:rPr>
                <w:bCs/>
                <w:sz w:val="26"/>
                <w:szCs w:val="26"/>
              </w:rPr>
            </w:pPr>
            <w:r w:rsidRPr="00D61BAA">
              <w:rPr>
                <w:bCs/>
                <w:sz w:val="26"/>
                <w:szCs w:val="26"/>
              </w:rPr>
              <w:t>Konts: LV62RIKO0021000016220</w:t>
            </w:r>
          </w:p>
          <w:p w14:paraId="12237570" w14:textId="77777777" w:rsidR="00D61BAA" w:rsidRPr="00D61BAA" w:rsidRDefault="00D61BAA" w:rsidP="00D61BAA">
            <w:pPr>
              <w:rPr>
                <w:bCs/>
                <w:sz w:val="26"/>
                <w:szCs w:val="26"/>
              </w:rPr>
            </w:pPr>
            <w:r w:rsidRPr="00D61BAA">
              <w:rPr>
                <w:bCs/>
                <w:sz w:val="26"/>
                <w:szCs w:val="26"/>
              </w:rPr>
              <w:t>RD iestādes kods: 210</w:t>
            </w:r>
          </w:p>
          <w:p w14:paraId="4ADCC7C9" w14:textId="77777777" w:rsidR="00D61BAA" w:rsidRDefault="00D61BAA" w:rsidP="00D61BAA">
            <w:pPr>
              <w:rPr>
                <w:bCs/>
                <w:iCs/>
                <w:sz w:val="26"/>
                <w:szCs w:val="26"/>
              </w:rPr>
            </w:pPr>
          </w:p>
          <w:p w14:paraId="56BEB7D6" w14:textId="755D17C3" w:rsidR="000A783A" w:rsidRPr="00D61BAA" w:rsidRDefault="00D61BAA" w:rsidP="00D61BAA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  <w:r w:rsidRPr="00D61BAA">
              <w:rPr>
                <w:bCs/>
                <w:iCs/>
                <w:sz w:val="26"/>
                <w:szCs w:val="26"/>
              </w:rPr>
              <w:t>Dokumentu ar drošu elektronisko parakstu parakstīja I. Balamovskis</w:t>
            </w:r>
          </w:p>
          <w:p w14:paraId="6FBAEE80" w14:textId="715CA560" w:rsidR="009C13C7" w:rsidRPr="00C701C3" w:rsidRDefault="009C13C7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</w:p>
          <w:p w14:paraId="1BAECBA5" w14:textId="77777777" w:rsidR="00D61BAA" w:rsidRDefault="00D61BA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</w:p>
          <w:p w14:paraId="17E72B87" w14:textId="12E95000" w:rsidR="000A783A" w:rsidRPr="00C701C3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C701C3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</w:t>
            </w:r>
          </w:p>
          <w:p w14:paraId="5B9FACBD" w14:textId="150721B3" w:rsidR="000A783A" w:rsidRPr="00C701C3" w:rsidRDefault="00B06205" w:rsidP="00BC155C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Saprovska </w:t>
            </w:r>
            <w:r w:rsidR="00B75B27" w:rsidRPr="00B75B27">
              <w:rPr>
                <w:color w:val="auto"/>
                <w:lang w:eastAsia="en-US"/>
              </w:rPr>
              <w:t>67026838</w:t>
            </w:r>
          </w:p>
          <w:p w14:paraId="17B2B35E" w14:textId="77777777" w:rsidR="000A783A" w:rsidRPr="00C701C3" w:rsidRDefault="000A783A" w:rsidP="00BC155C">
            <w:pPr>
              <w:rPr>
                <w:iCs/>
                <w:sz w:val="26"/>
                <w:szCs w:val="26"/>
              </w:rPr>
            </w:pPr>
          </w:p>
        </w:tc>
        <w:tc>
          <w:tcPr>
            <w:tcW w:w="4536" w:type="dxa"/>
            <w:noWrap/>
          </w:tcPr>
          <w:p w14:paraId="6D478159" w14:textId="77777777" w:rsidR="00D61BAA" w:rsidRPr="00D61BAA" w:rsidRDefault="00D61BAA" w:rsidP="00D61BAA">
            <w:pPr>
              <w:rPr>
                <w:b/>
                <w:bCs/>
                <w:sz w:val="26"/>
                <w:szCs w:val="26"/>
              </w:rPr>
            </w:pPr>
            <w:r w:rsidRPr="00D61BAA">
              <w:rPr>
                <w:b/>
                <w:bCs/>
                <w:sz w:val="26"/>
                <w:szCs w:val="26"/>
              </w:rPr>
              <w:lastRenderedPageBreak/>
              <w:t>Izpildītājs</w:t>
            </w:r>
          </w:p>
          <w:p w14:paraId="6B3A1DA7" w14:textId="77777777" w:rsidR="00D61BAA" w:rsidRPr="00D61BAA" w:rsidRDefault="00D61BAA" w:rsidP="00D61BAA">
            <w:pPr>
              <w:rPr>
                <w:rFonts w:eastAsia="Arial Unicode MS"/>
                <w:b/>
                <w:sz w:val="26"/>
                <w:szCs w:val="26"/>
              </w:rPr>
            </w:pPr>
            <w:r w:rsidRPr="00D61BAA">
              <w:rPr>
                <w:rFonts w:eastAsia="Arial Unicode MS"/>
                <w:b/>
                <w:sz w:val="26"/>
                <w:szCs w:val="26"/>
              </w:rPr>
              <w:t>Personu apvienība “</w:t>
            </w:r>
            <w:proofErr w:type="spellStart"/>
            <w:r w:rsidRPr="00D61BAA">
              <w:rPr>
                <w:rFonts w:eastAsia="Arial Unicode MS"/>
                <w:b/>
                <w:sz w:val="26"/>
                <w:szCs w:val="26"/>
              </w:rPr>
              <w:t>Lightfoot</w:t>
            </w:r>
            <w:proofErr w:type="spellEnd"/>
            <w:r w:rsidRPr="00D61BAA">
              <w:rPr>
                <w:rFonts w:eastAsia="Arial Unicode MS"/>
                <w:b/>
                <w:sz w:val="26"/>
                <w:szCs w:val="26"/>
              </w:rPr>
              <w:t>”,</w:t>
            </w:r>
          </w:p>
          <w:p w14:paraId="2F908648" w14:textId="77777777" w:rsidR="00D61BAA" w:rsidRPr="00D61BAA" w:rsidRDefault="00D61BAA" w:rsidP="00D61BAA">
            <w:pPr>
              <w:rPr>
                <w:rFonts w:eastAsia="Arial Unicode MS"/>
                <w:b/>
                <w:sz w:val="26"/>
                <w:szCs w:val="26"/>
              </w:rPr>
            </w:pPr>
            <w:r w:rsidRPr="00D61BAA">
              <w:rPr>
                <w:rFonts w:eastAsia="Arial Unicode MS"/>
                <w:b/>
                <w:sz w:val="26"/>
                <w:szCs w:val="26"/>
              </w:rPr>
              <w:t>kā vārdā rīkojas SIA “</w:t>
            </w:r>
            <w:proofErr w:type="spellStart"/>
            <w:r w:rsidRPr="00D61BAA">
              <w:rPr>
                <w:rFonts w:eastAsia="Arial Unicode MS"/>
                <w:b/>
                <w:sz w:val="26"/>
                <w:szCs w:val="26"/>
              </w:rPr>
              <w:t>tk</w:t>
            </w:r>
            <w:proofErr w:type="spellEnd"/>
            <w:r w:rsidRPr="00D61BAA">
              <w:rPr>
                <w:rFonts w:eastAsia="Arial Unicode MS"/>
                <w:b/>
                <w:sz w:val="26"/>
                <w:szCs w:val="26"/>
              </w:rPr>
              <w:t xml:space="preserve"> arhitekti”</w:t>
            </w:r>
          </w:p>
          <w:p w14:paraId="567C4050" w14:textId="77777777" w:rsidR="00D61BAA" w:rsidRPr="00D61BAA" w:rsidRDefault="00D61BAA" w:rsidP="00D61BAA">
            <w:pPr>
              <w:rPr>
                <w:rFonts w:eastAsia="Arial Unicode MS"/>
                <w:sz w:val="26"/>
                <w:szCs w:val="26"/>
              </w:rPr>
            </w:pPr>
            <w:proofErr w:type="spellStart"/>
            <w:r w:rsidRPr="00D61BAA">
              <w:rPr>
                <w:rFonts w:eastAsia="Arial Unicode MS"/>
                <w:sz w:val="26"/>
                <w:szCs w:val="26"/>
              </w:rPr>
              <w:t>Reģ</w:t>
            </w:r>
            <w:proofErr w:type="spellEnd"/>
            <w:r w:rsidRPr="00D61BAA">
              <w:rPr>
                <w:rFonts w:eastAsia="Arial Unicode MS"/>
                <w:sz w:val="26"/>
                <w:szCs w:val="26"/>
              </w:rPr>
              <w:softHyphen/>
              <w:t xml:space="preserve">. </w:t>
            </w:r>
            <w:proofErr w:type="spellStart"/>
            <w:r w:rsidRPr="00D61BAA">
              <w:rPr>
                <w:rFonts w:eastAsia="Arial Unicode MS"/>
                <w:sz w:val="26"/>
                <w:szCs w:val="26"/>
              </w:rPr>
              <w:t>Nr</w:t>
            </w:r>
            <w:proofErr w:type="spellEnd"/>
            <w:r w:rsidRPr="00D61BAA">
              <w:rPr>
                <w:rFonts w:eastAsia="Arial Unicode MS"/>
                <w:sz w:val="26"/>
                <w:szCs w:val="26"/>
              </w:rPr>
              <w:t>: 40203378583</w:t>
            </w:r>
          </w:p>
          <w:p w14:paraId="77BC13D4" w14:textId="77777777" w:rsidR="00D61BAA" w:rsidRPr="00D61BAA" w:rsidRDefault="00D61BAA" w:rsidP="00D61BAA">
            <w:pPr>
              <w:rPr>
                <w:rFonts w:eastAsia="Arial Unicode MS"/>
                <w:sz w:val="26"/>
                <w:szCs w:val="26"/>
              </w:rPr>
            </w:pPr>
            <w:r w:rsidRPr="00D61BAA">
              <w:rPr>
                <w:rFonts w:eastAsia="Arial Unicode MS"/>
                <w:sz w:val="26"/>
                <w:szCs w:val="26"/>
              </w:rPr>
              <w:t>Juridiska adrese:</w:t>
            </w:r>
          </w:p>
          <w:p w14:paraId="055192E5" w14:textId="77777777" w:rsidR="00D61BAA" w:rsidRPr="00D61BAA" w:rsidRDefault="00D61BAA" w:rsidP="00D61BAA">
            <w:pPr>
              <w:rPr>
                <w:rFonts w:eastAsia="Arial Unicode MS"/>
                <w:sz w:val="26"/>
                <w:szCs w:val="26"/>
              </w:rPr>
            </w:pPr>
            <w:proofErr w:type="spellStart"/>
            <w:r w:rsidRPr="00D61BAA">
              <w:rPr>
                <w:rFonts w:eastAsia="Arial Unicode MS"/>
                <w:sz w:val="26"/>
                <w:szCs w:val="26"/>
              </w:rPr>
              <w:t>Šēseles</w:t>
            </w:r>
            <w:proofErr w:type="spellEnd"/>
            <w:r w:rsidRPr="00D61BAA">
              <w:rPr>
                <w:rFonts w:eastAsia="Arial Unicode MS"/>
                <w:sz w:val="26"/>
                <w:szCs w:val="26"/>
              </w:rPr>
              <w:t xml:space="preserve"> iela 3, Tukums, Tukuma novads, LV-3101.</w:t>
            </w:r>
          </w:p>
          <w:p w14:paraId="257D1DCE" w14:textId="47B3095E" w:rsidR="00D61BAA" w:rsidRPr="00D61BAA" w:rsidRDefault="00D61BAA" w:rsidP="00D61BAA">
            <w:pPr>
              <w:rPr>
                <w:iCs/>
                <w:sz w:val="26"/>
                <w:szCs w:val="26"/>
              </w:rPr>
            </w:pPr>
            <w:r w:rsidRPr="00D61BAA">
              <w:rPr>
                <w:rFonts w:eastAsia="Arial Unicode MS"/>
                <w:sz w:val="26"/>
                <w:szCs w:val="26"/>
              </w:rPr>
              <w:lastRenderedPageBreak/>
              <w:t xml:space="preserve">Tālrunis: </w:t>
            </w:r>
            <w:r w:rsidR="00B81332">
              <w:rPr>
                <w:rFonts w:eastAsia="Arial Unicode MS"/>
                <w:sz w:val="26"/>
                <w:szCs w:val="26"/>
              </w:rPr>
              <w:t>___</w:t>
            </w:r>
          </w:p>
          <w:p w14:paraId="4BED2DAB" w14:textId="64EFFBD1" w:rsidR="00D61BAA" w:rsidRPr="00D61BAA" w:rsidRDefault="00D61BAA" w:rsidP="00D61BAA">
            <w:pPr>
              <w:rPr>
                <w:iCs/>
                <w:sz w:val="26"/>
                <w:szCs w:val="26"/>
              </w:rPr>
            </w:pPr>
            <w:r w:rsidRPr="00D61BAA">
              <w:rPr>
                <w:iCs/>
                <w:sz w:val="26"/>
                <w:szCs w:val="26"/>
              </w:rPr>
              <w:t xml:space="preserve">e-pasts: </w:t>
            </w:r>
            <w:r w:rsidR="00B81332">
              <w:rPr>
                <w:iCs/>
                <w:sz w:val="26"/>
                <w:szCs w:val="26"/>
              </w:rPr>
              <w:t>___</w:t>
            </w:r>
          </w:p>
          <w:p w14:paraId="64FDDE0C" w14:textId="77777777" w:rsidR="00D61BAA" w:rsidRPr="00D61BAA" w:rsidRDefault="00D61BAA" w:rsidP="00D61BAA">
            <w:pPr>
              <w:rPr>
                <w:iCs/>
                <w:sz w:val="26"/>
                <w:szCs w:val="26"/>
              </w:rPr>
            </w:pPr>
            <w:r w:rsidRPr="00D61BAA">
              <w:rPr>
                <w:iCs/>
                <w:sz w:val="26"/>
                <w:szCs w:val="26"/>
              </w:rPr>
              <w:t>Banka: AS Citadeles banka</w:t>
            </w:r>
          </w:p>
          <w:p w14:paraId="7A3C65E5" w14:textId="77777777" w:rsidR="00D61BAA" w:rsidRPr="00D61BAA" w:rsidRDefault="00D61BAA" w:rsidP="00D61BAA">
            <w:pPr>
              <w:rPr>
                <w:iCs/>
                <w:sz w:val="26"/>
                <w:szCs w:val="26"/>
              </w:rPr>
            </w:pPr>
            <w:r w:rsidRPr="00D61BAA">
              <w:rPr>
                <w:iCs/>
                <w:sz w:val="26"/>
                <w:szCs w:val="26"/>
              </w:rPr>
              <w:t>Kods: PARXLLV22</w:t>
            </w:r>
          </w:p>
          <w:p w14:paraId="7A1E05D6" w14:textId="77777777" w:rsidR="00D61BAA" w:rsidRPr="00D61BAA" w:rsidRDefault="00D61BAA" w:rsidP="00D61BAA">
            <w:pPr>
              <w:rPr>
                <w:bCs/>
                <w:iCs/>
                <w:sz w:val="26"/>
                <w:szCs w:val="26"/>
              </w:rPr>
            </w:pPr>
            <w:r w:rsidRPr="00D61BAA">
              <w:rPr>
                <w:iCs/>
                <w:sz w:val="26"/>
                <w:szCs w:val="26"/>
              </w:rPr>
              <w:t xml:space="preserve">Konts: </w:t>
            </w:r>
            <w:r w:rsidRPr="00D61BAA">
              <w:rPr>
                <w:rFonts w:eastAsia="Arial Unicode MS"/>
                <w:sz w:val="26"/>
                <w:szCs w:val="26"/>
              </w:rPr>
              <w:t>LV75RARX0027465980002</w:t>
            </w:r>
          </w:p>
          <w:p w14:paraId="6CD2E87D" w14:textId="77777777" w:rsidR="00D61BAA" w:rsidRPr="00D61BAA" w:rsidRDefault="00D61BAA" w:rsidP="00D61BAA">
            <w:pPr>
              <w:rPr>
                <w:rFonts w:eastAsia="Arial Unicode MS"/>
                <w:b/>
                <w:sz w:val="26"/>
                <w:szCs w:val="26"/>
              </w:rPr>
            </w:pPr>
          </w:p>
          <w:p w14:paraId="722DE617" w14:textId="77777777" w:rsidR="00D61BAA" w:rsidRPr="00D61BAA" w:rsidRDefault="00D61BAA" w:rsidP="00D61BAA">
            <w:pPr>
              <w:suppressAutoHyphens/>
              <w:ind w:right="-1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D61BAA">
              <w:rPr>
                <w:bCs/>
                <w:iCs/>
                <w:kern w:val="1"/>
                <w:sz w:val="26"/>
                <w:szCs w:val="26"/>
                <w:lang w:eastAsia="ar-SA"/>
              </w:rPr>
              <w:t>Valdes priekšsēdētājs</w:t>
            </w:r>
          </w:p>
          <w:p w14:paraId="65E0E2BC" w14:textId="77777777" w:rsidR="00D61BAA" w:rsidRPr="00D61BAA" w:rsidRDefault="00D61BAA" w:rsidP="00D61BAA">
            <w:pPr>
              <w:suppressAutoHyphens/>
              <w:ind w:right="-1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</w:p>
          <w:p w14:paraId="7F67332A" w14:textId="77777777" w:rsidR="00D61BAA" w:rsidRPr="00D61BAA" w:rsidRDefault="00D61BAA" w:rsidP="00D61BAA">
            <w:pPr>
              <w:ind w:right="-108"/>
              <w:rPr>
                <w:bCs/>
                <w:iCs/>
                <w:sz w:val="26"/>
                <w:szCs w:val="26"/>
              </w:rPr>
            </w:pPr>
            <w:r w:rsidRPr="00D61BAA">
              <w:rPr>
                <w:bCs/>
                <w:iCs/>
                <w:sz w:val="26"/>
                <w:szCs w:val="26"/>
              </w:rPr>
              <w:t>Dokumentu ar drošu elektronisko</w:t>
            </w:r>
          </w:p>
          <w:p w14:paraId="4CE1DB48" w14:textId="6311524F" w:rsidR="000A783A" w:rsidRPr="00D61BAA" w:rsidRDefault="00D61BAA" w:rsidP="00D61BAA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D61BAA">
              <w:rPr>
                <w:bCs/>
                <w:iCs/>
                <w:sz w:val="26"/>
                <w:szCs w:val="26"/>
              </w:rPr>
              <w:t xml:space="preserve">parakstu parakstīja </w:t>
            </w:r>
            <w:proofErr w:type="spellStart"/>
            <w:r w:rsidRPr="00D61BAA">
              <w:rPr>
                <w:bCs/>
                <w:iCs/>
                <w:sz w:val="26"/>
                <w:szCs w:val="26"/>
              </w:rPr>
              <w:t>T</w:t>
            </w:r>
            <w:r w:rsidR="00AF58DC">
              <w:rPr>
                <w:bCs/>
                <w:iCs/>
                <w:sz w:val="26"/>
                <w:szCs w:val="26"/>
              </w:rPr>
              <w:t>.</w:t>
            </w:r>
            <w:r w:rsidRPr="00D61BAA">
              <w:rPr>
                <w:bCs/>
                <w:iCs/>
                <w:sz w:val="26"/>
                <w:szCs w:val="26"/>
              </w:rPr>
              <w:t>Kampars</w:t>
            </w:r>
            <w:proofErr w:type="spellEnd"/>
          </w:p>
          <w:p w14:paraId="0FA62F54" w14:textId="77777777" w:rsidR="000A783A" w:rsidRPr="00C701C3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757258A5" w14:textId="77777777" w:rsidR="000A783A" w:rsidRPr="00C701C3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3EBF9572" w14:textId="77777777" w:rsidR="000A783A" w:rsidRPr="00C701C3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5FFF6B94" w14:textId="1380AF96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6"/>
                <w:szCs w:val="26"/>
                <w:lang w:val="lv-LV"/>
              </w:rPr>
            </w:pPr>
            <w:r w:rsidRPr="00C701C3">
              <w:rPr>
                <w:iCs/>
                <w:sz w:val="26"/>
                <w:szCs w:val="26"/>
              </w:rPr>
              <w:t xml:space="preserve">           </w:t>
            </w:r>
          </w:p>
        </w:tc>
      </w:tr>
    </w:tbl>
    <w:p w14:paraId="14541289" w14:textId="77777777" w:rsidR="00F53C9E" w:rsidRPr="00C701C3" w:rsidRDefault="00F53C9E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177FB86" w14:textId="77777777" w:rsidR="00F53C9E" w:rsidRPr="00C701C3" w:rsidRDefault="00F53C9E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65E2FBF" w14:textId="4617A817" w:rsidR="00D61BAA" w:rsidRDefault="00D61BAA">
      <w:pPr>
        <w:spacing w:after="160" w:line="259" w:lineRule="auto"/>
        <w:rPr>
          <w:sz w:val="24"/>
          <w:szCs w:val="24"/>
        </w:rPr>
      </w:pPr>
    </w:p>
    <w:sectPr w:rsidR="00D61BAA" w:rsidSect="00D61BAA">
      <w:pgSz w:w="11906" w:h="16838"/>
      <w:pgMar w:top="709" w:right="99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57604F8C"/>
    <w:multiLevelType w:val="hybridMultilevel"/>
    <w:tmpl w:val="FD0C4EA4"/>
    <w:lvl w:ilvl="0" w:tplc="3F0ADB2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7455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3411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0770896">
    <w:abstractNumId w:val="0"/>
  </w:num>
  <w:num w:numId="4" w16cid:durableId="252980942">
    <w:abstractNumId w:val="1"/>
  </w:num>
  <w:num w:numId="5" w16cid:durableId="1347487668">
    <w:abstractNumId w:val="3"/>
  </w:num>
  <w:num w:numId="6" w16cid:durableId="2143226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516C"/>
    <w:rsid w:val="0000685F"/>
    <w:rsid w:val="00017EB2"/>
    <w:rsid w:val="00036955"/>
    <w:rsid w:val="00036FA2"/>
    <w:rsid w:val="00055689"/>
    <w:rsid w:val="00070910"/>
    <w:rsid w:val="00073A7F"/>
    <w:rsid w:val="00081BDC"/>
    <w:rsid w:val="00085668"/>
    <w:rsid w:val="000A783A"/>
    <w:rsid w:val="000B25DF"/>
    <w:rsid w:val="000B64AF"/>
    <w:rsid w:val="000D0AD1"/>
    <w:rsid w:val="000D0FA4"/>
    <w:rsid w:val="000D142F"/>
    <w:rsid w:val="000D69E2"/>
    <w:rsid w:val="000D7B2C"/>
    <w:rsid w:val="000E7E25"/>
    <w:rsid w:val="000F0D3E"/>
    <w:rsid w:val="000F2733"/>
    <w:rsid w:val="000F534F"/>
    <w:rsid w:val="000F7A30"/>
    <w:rsid w:val="001032C1"/>
    <w:rsid w:val="00104EC4"/>
    <w:rsid w:val="00104F91"/>
    <w:rsid w:val="0010631B"/>
    <w:rsid w:val="00115CC8"/>
    <w:rsid w:val="0011741E"/>
    <w:rsid w:val="00117C3F"/>
    <w:rsid w:val="00126291"/>
    <w:rsid w:val="001369E4"/>
    <w:rsid w:val="00153CFD"/>
    <w:rsid w:val="001646F6"/>
    <w:rsid w:val="001667C3"/>
    <w:rsid w:val="0016754C"/>
    <w:rsid w:val="00171F5E"/>
    <w:rsid w:val="00173648"/>
    <w:rsid w:val="00182B83"/>
    <w:rsid w:val="00182FD4"/>
    <w:rsid w:val="001A5EEE"/>
    <w:rsid w:val="001B2771"/>
    <w:rsid w:val="001D522D"/>
    <w:rsid w:val="001E7941"/>
    <w:rsid w:val="00201226"/>
    <w:rsid w:val="0020309E"/>
    <w:rsid w:val="0021497D"/>
    <w:rsid w:val="002276D7"/>
    <w:rsid w:val="002301B9"/>
    <w:rsid w:val="002304A2"/>
    <w:rsid w:val="002329B5"/>
    <w:rsid w:val="00234136"/>
    <w:rsid w:val="002474FF"/>
    <w:rsid w:val="0025036D"/>
    <w:rsid w:val="00252CB9"/>
    <w:rsid w:val="002568D2"/>
    <w:rsid w:val="002635B4"/>
    <w:rsid w:val="00273156"/>
    <w:rsid w:val="00276A1D"/>
    <w:rsid w:val="00277074"/>
    <w:rsid w:val="0027781A"/>
    <w:rsid w:val="002809AC"/>
    <w:rsid w:val="0028581E"/>
    <w:rsid w:val="00293507"/>
    <w:rsid w:val="00296698"/>
    <w:rsid w:val="002A558F"/>
    <w:rsid w:val="002C2922"/>
    <w:rsid w:val="002D5B1E"/>
    <w:rsid w:val="002D5B5A"/>
    <w:rsid w:val="002E3D80"/>
    <w:rsid w:val="002F4AB1"/>
    <w:rsid w:val="00311B54"/>
    <w:rsid w:val="003148DF"/>
    <w:rsid w:val="00316BAC"/>
    <w:rsid w:val="00321161"/>
    <w:rsid w:val="00325559"/>
    <w:rsid w:val="003340CC"/>
    <w:rsid w:val="00337008"/>
    <w:rsid w:val="00351BA6"/>
    <w:rsid w:val="00352D7B"/>
    <w:rsid w:val="003563F2"/>
    <w:rsid w:val="003619B7"/>
    <w:rsid w:val="00363523"/>
    <w:rsid w:val="003778CD"/>
    <w:rsid w:val="0039026C"/>
    <w:rsid w:val="00391546"/>
    <w:rsid w:val="0039277E"/>
    <w:rsid w:val="003962E5"/>
    <w:rsid w:val="00397BDF"/>
    <w:rsid w:val="003A3479"/>
    <w:rsid w:val="003A3F90"/>
    <w:rsid w:val="003A7D9F"/>
    <w:rsid w:val="003C0D4E"/>
    <w:rsid w:val="003C1550"/>
    <w:rsid w:val="003C3E13"/>
    <w:rsid w:val="003C4825"/>
    <w:rsid w:val="003C4E84"/>
    <w:rsid w:val="003D5DE5"/>
    <w:rsid w:val="003E441D"/>
    <w:rsid w:val="003F340B"/>
    <w:rsid w:val="00401209"/>
    <w:rsid w:val="00410FA7"/>
    <w:rsid w:val="00416B75"/>
    <w:rsid w:val="00425155"/>
    <w:rsid w:val="004273DA"/>
    <w:rsid w:val="00440A22"/>
    <w:rsid w:val="004414B8"/>
    <w:rsid w:val="00444058"/>
    <w:rsid w:val="00453D3A"/>
    <w:rsid w:val="00467168"/>
    <w:rsid w:val="00472E3F"/>
    <w:rsid w:val="00473EC7"/>
    <w:rsid w:val="004817D6"/>
    <w:rsid w:val="004A2CD6"/>
    <w:rsid w:val="004B0737"/>
    <w:rsid w:val="004B4178"/>
    <w:rsid w:val="004B6BE8"/>
    <w:rsid w:val="004C4912"/>
    <w:rsid w:val="004C4932"/>
    <w:rsid w:val="004C5965"/>
    <w:rsid w:val="004D05F4"/>
    <w:rsid w:val="004D2D18"/>
    <w:rsid w:val="004D5468"/>
    <w:rsid w:val="004E460E"/>
    <w:rsid w:val="004F10D4"/>
    <w:rsid w:val="004F1C13"/>
    <w:rsid w:val="004F1C41"/>
    <w:rsid w:val="005019B5"/>
    <w:rsid w:val="005129A7"/>
    <w:rsid w:val="0051622B"/>
    <w:rsid w:val="0052173C"/>
    <w:rsid w:val="00524BF4"/>
    <w:rsid w:val="0054521F"/>
    <w:rsid w:val="0055173D"/>
    <w:rsid w:val="00571579"/>
    <w:rsid w:val="00572322"/>
    <w:rsid w:val="00574F29"/>
    <w:rsid w:val="0057687F"/>
    <w:rsid w:val="00581175"/>
    <w:rsid w:val="00591895"/>
    <w:rsid w:val="005A618A"/>
    <w:rsid w:val="005D5205"/>
    <w:rsid w:val="005D733B"/>
    <w:rsid w:val="005E1134"/>
    <w:rsid w:val="005E2AFE"/>
    <w:rsid w:val="005F1E36"/>
    <w:rsid w:val="0060212A"/>
    <w:rsid w:val="00612410"/>
    <w:rsid w:val="00613ABC"/>
    <w:rsid w:val="00616FC6"/>
    <w:rsid w:val="00653738"/>
    <w:rsid w:val="006609B0"/>
    <w:rsid w:val="00662CD0"/>
    <w:rsid w:val="0066601D"/>
    <w:rsid w:val="0067176E"/>
    <w:rsid w:val="00673F69"/>
    <w:rsid w:val="00676618"/>
    <w:rsid w:val="006815CE"/>
    <w:rsid w:val="00691641"/>
    <w:rsid w:val="006A0DE2"/>
    <w:rsid w:val="006A290A"/>
    <w:rsid w:val="006A29F4"/>
    <w:rsid w:val="006A3465"/>
    <w:rsid w:val="006A65C4"/>
    <w:rsid w:val="006B1E17"/>
    <w:rsid w:val="006B30B2"/>
    <w:rsid w:val="006B4572"/>
    <w:rsid w:val="006B765E"/>
    <w:rsid w:val="006C3DE8"/>
    <w:rsid w:val="006C531E"/>
    <w:rsid w:val="006F0A44"/>
    <w:rsid w:val="00703540"/>
    <w:rsid w:val="00706EDB"/>
    <w:rsid w:val="0071317D"/>
    <w:rsid w:val="00713EFA"/>
    <w:rsid w:val="00722D6C"/>
    <w:rsid w:val="00731AA4"/>
    <w:rsid w:val="0073377C"/>
    <w:rsid w:val="00751FB6"/>
    <w:rsid w:val="00756890"/>
    <w:rsid w:val="00757A67"/>
    <w:rsid w:val="00763EB1"/>
    <w:rsid w:val="00777A8A"/>
    <w:rsid w:val="00794DF4"/>
    <w:rsid w:val="0079558B"/>
    <w:rsid w:val="007977F3"/>
    <w:rsid w:val="007A0106"/>
    <w:rsid w:val="007A0BBF"/>
    <w:rsid w:val="007A1BF4"/>
    <w:rsid w:val="007A4004"/>
    <w:rsid w:val="007B3D27"/>
    <w:rsid w:val="007C0B10"/>
    <w:rsid w:val="007C0D53"/>
    <w:rsid w:val="007C2EEF"/>
    <w:rsid w:val="007C3EF7"/>
    <w:rsid w:val="007D09A4"/>
    <w:rsid w:val="007D152F"/>
    <w:rsid w:val="007E6C27"/>
    <w:rsid w:val="007F453A"/>
    <w:rsid w:val="0080028C"/>
    <w:rsid w:val="008048AF"/>
    <w:rsid w:val="00810BA2"/>
    <w:rsid w:val="008274ED"/>
    <w:rsid w:val="00845D24"/>
    <w:rsid w:val="00850078"/>
    <w:rsid w:val="008620FB"/>
    <w:rsid w:val="00865A06"/>
    <w:rsid w:val="00877764"/>
    <w:rsid w:val="00883FBC"/>
    <w:rsid w:val="00895231"/>
    <w:rsid w:val="008C04F1"/>
    <w:rsid w:val="008E226B"/>
    <w:rsid w:val="008F52E4"/>
    <w:rsid w:val="008F6674"/>
    <w:rsid w:val="008F6EFF"/>
    <w:rsid w:val="009023D0"/>
    <w:rsid w:val="00922EAA"/>
    <w:rsid w:val="00926C25"/>
    <w:rsid w:val="00933841"/>
    <w:rsid w:val="00934B0A"/>
    <w:rsid w:val="009473AE"/>
    <w:rsid w:val="00952C65"/>
    <w:rsid w:val="00952C97"/>
    <w:rsid w:val="0095610F"/>
    <w:rsid w:val="00960E23"/>
    <w:rsid w:val="00990C6B"/>
    <w:rsid w:val="00996B2D"/>
    <w:rsid w:val="009B1DE9"/>
    <w:rsid w:val="009B36F8"/>
    <w:rsid w:val="009B5814"/>
    <w:rsid w:val="009C13C7"/>
    <w:rsid w:val="009D2DD5"/>
    <w:rsid w:val="009E7933"/>
    <w:rsid w:val="009E7EAF"/>
    <w:rsid w:val="009F28A8"/>
    <w:rsid w:val="009F3F7B"/>
    <w:rsid w:val="00A0624A"/>
    <w:rsid w:val="00A0631F"/>
    <w:rsid w:val="00A1097A"/>
    <w:rsid w:val="00A1686A"/>
    <w:rsid w:val="00A17D7D"/>
    <w:rsid w:val="00A21D70"/>
    <w:rsid w:val="00A435F5"/>
    <w:rsid w:val="00A509A5"/>
    <w:rsid w:val="00A50BEE"/>
    <w:rsid w:val="00A52030"/>
    <w:rsid w:val="00A55CCB"/>
    <w:rsid w:val="00A9020D"/>
    <w:rsid w:val="00A90A44"/>
    <w:rsid w:val="00A91EB2"/>
    <w:rsid w:val="00A93F84"/>
    <w:rsid w:val="00A94D0D"/>
    <w:rsid w:val="00AC5260"/>
    <w:rsid w:val="00AD064D"/>
    <w:rsid w:val="00AD4851"/>
    <w:rsid w:val="00AF519C"/>
    <w:rsid w:val="00AF58DC"/>
    <w:rsid w:val="00B00541"/>
    <w:rsid w:val="00B0326D"/>
    <w:rsid w:val="00B06205"/>
    <w:rsid w:val="00B108A9"/>
    <w:rsid w:val="00B127AA"/>
    <w:rsid w:val="00B20DB6"/>
    <w:rsid w:val="00B27EED"/>
    <w:rsid w:val="00B33C2E"/>
    <w:rsid w:val="00B35A95"/>
    <w:rsid w:val="00B37690"/>
    <w:rsid w:val="00B4600B"/>
    <w:rsid w:val="00B50EF3"/>
    <w:rsid w:val="00B53605"/>
    <w:rsid w:val="00B61BD2"/>
    <w:rsid w:val="00B75B27"/>
    <w:rsid w:val="00B81332"/>
    <w:rsid w:val="00B81E06"/>
    <w:rsid w:val="00B820C1"/>
    <w:rsid w:val="00B909D2"/>
    <w:rsid w:val="00B9578F"/>
    <w:rsid w:val="00B96998"/>
    <w:rsid w:val="00BA027D"/>
    <w:rsid w:val="00BB60EF"/>
    <w:rsid w:val="00BD4C30"/>
    <w:rsid w:val="00BD5857"/>
    <w:rsid w:val="00BD791C"/>
    <w:rsid w:val="00BE14BA"/>
    <w:rsid w:val="00BE4E54"/>
    <w:rsid w:val="00C02459"/>
    <w:rsid w:val="00C10605"/>
    <w:rsid w:val="00C11FE7"/>
    <w:rsid w:val="00C2139F"/>
    <w:rsid w:val="00C24BA9"/>
    <w:rsid w:val="00C25596"/>
    <w:rsid w:val="00C30C36"/>
    <w:rsid w:val="00C36CE7"/>
    <w:rsid w:val="00C45309"/>
    <w:rsid w:val="00C528C9"/>
    <w:rsid w:val="00C60FEC"/>
    <w:rsid w:val="00C701C3"/>
    <w:rsid w:val="00C74750"/>
    <w:rsid w:val="00C77F4F"/>
    <w:rsid w:val="00C93436"/>
    <w:rsid w:val="00C934DD"/>
    <w:rsid w:val="00C96723"/>
    <w:rsid w:val="00CA5DCE"/>
    <w:rsid w:val="00CA76ED"/>
    <w:rsid w:val="00CB73CD"/>
    <w:rsid w:val="00CC01DB"/>
    <w:rsid w:val="00CC5668"/>
    <w:rsid w:val="00CD4C88"/>
    <w:rsid w:val="00CF0196"/>
    <w:rsid w:val="00D00B04"/>
    <w:rsid w:val="00D1504A"/>
    <w:rsid w:val="00D30F0E"/>
    <w:rsid w:val="00D32ACD"/>
    <w:rsid w:val="00D445BE"/>
    <w:rsid w:val="00D4682E"/>
    <w:rsid w:val="00D508AC"/>
    <w:rsid w:val="00D5664D"/>
    <w:rsid w:val="00D57ADE"/>
    <w:rsid w:val="00D61BAA"/>
    <w:rsid w:val="00D61D51"/>
    <w:rsid w:val="00D72BE0"/>
    <w:rsid w:val="00D74012"/>
    <w:rsid w:val="00D872CA"/>
    <w:rsid w:val="00D90816"/>
    <w:rsid w:val="00D90B2E"/>
    <w:rsid w:val="00D91D99"/>
    <w:rsid w:val="00D93AA5"/>
    <w:rsid w:val="00DA0437"/>
    <w:rsid w:val="00DA1959"/>
    <w:rsid w:val="00DA4AF5"/>
    <w:rsid w:val="00DD428F"/>
    <w:rsid w:val="00DF2DE7"/>
    <w:rsid w:val="00DF5369"/>
    <w:rsid w:val="00DF69CF"/>
    <w:rsid w:val="00E00D57"/>
    <w:rsid w:val="00E01AB0"/>
    <w:rsid w:val="00E11518"/>
    <w:rsid w:val="00E25516"/>
    <w:rsid w:val="00E367FB"/>
    <w:rsid w:val="00E554D3"/>
    <w:rsid w:val="00E558D4"/>
    <w:rsid w:val="00E64B63"/>
    <w:rsid w:val="00E64E55"/>
    <w:rsid w:val="00E653AB"/>
    <w:rsid w:val="00E7487E"/>
    <w:rsid w:val="00E808EE"/>
    <w:rsid w:val="00E9308A"/>
    <w:rsid w:val="00E94122"/>
    <w:rsid w:val="00E95654"/>
    <w:rsid w:val="00EA1371"/>
    <w:rsid w:val="00EA2D45"/>
    <w:rsid w:val="00EA586F"/>
    <w:rsid w:val="00EB0C96"/>
    <w:rsid w:val="00EC38DC"/>
    <w:rsid w:val="00ED2545"/>
    <w:rsid w:val="00ED4F73"/>
    <w:rsid w:val="00ED506D"/>
    <w:rsid w:val="00EE274E"/>
    <w:rsid w:val="00EE49E6"/>
    <w:rsid w:val="00EE7C40"/>
    <w:rsid w:val="00EF08BD"/>
    <w:rsid w:val="00EF0DC4"/>
    <w:rsid w:val="00EF50E0"/>
    <w:rsid w:val="00EF5521"/>
    <w:rsid w:val="00F052B6"/>
    <w:rsid w:val="00F121D3"/>
    <w:rsid w:val="00F17426"/>
    <w:rsid w:val="00F31B86"/>
    <w:rsid w:val="00F50D4C"/>
    <w:rsid w:val="00F53C9E"/>
    <w:rsid w:val="00F5528E"/>
    <w:rsid w:val="00F57174"/>
    <w:rsid w:val="00F72343"/>
    <w:rsid w:val="00F81B8F"/>
    <w:rsid w:val="00F81F0C"/>
    <w:rsid w:val="00F84C43"/>
    <w:rsid w:val="00FA1063"/>
    <w:rsid w:val="00FB4056"/>
    <w:rsid w:val="00FC1932"/>
    <w:rsid w:val="00FC3EFA"/>
    <w:rsid w:val="00FC69CE"/>
    <w:rsid w:val="00FD1194"/>
    <w:rsid w:val="00FD1430"/>
    <w:rsid w:val="00FD1FC1"/>
    <w:rsid w:val="00FD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Pamatteksts3">
    <w:name w:val="Body Text 3"/>
    <w:basedOn w:val="Parasts"/>
    <w:link w:val="Pamatteksts3Rakstz"/>
    <w:rsid w:val="00D61BAA"/>
    <w:pPr>
      <w:jc w:val="both"/>
    </w:pPr>
    <w:rPr>
      <w:rFonts w:ascii="Arial" w:hAnsi="Arial"/>
      <w:color w:val="auto"/>
      <w:szCs w:val="24"/>
      <w:lang w:eastAsia="x-none"/>
    </w:rPr>
  </w:style>
  <w:style w:type="character" w:customStyle="1" w:styleId="Pamatteksts3Rakstz">
    <w:name w:val="Pamatteksts 3 Rakstz."/>
    <w:basedOn w:val="Noklusjumarindkopasfonts"/>
    <w:link w:val="Pamatteksts3"/>
    <w:rsid w:val="00D61BAA"/>
    <w:rPr>
      <w:rFonts w:ascii="Arial" w:eastAsia="Times New Roman" w:hAnsi="Arial" w:cs="Times New Roman"/>
      <w:sz w:val="20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1A6E4-13EA-4BB7-A569-E89D8F0D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2084</Words>
  <Characters>1189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cp:lastPrinted>2023-05-03T05:45:00Z</cp:lastPrinted>
  <dcterms:created xsi:type="dcterms:W3CDTF">2024-10-02T05:38:00Z</dcterms:created>
  <dcterms:modified xsi:type="dcterms:W3CDTF">2024-10-02T05:38:00Z</dcterms:modified>
</cp:coreProperties>
</file>